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EAC" w:rsidRDefault="00911EAC" w:rsidP="00911EAC">
      <w:pPr>
        <w:spacing w:after="0" w:line="240" w:lineRule="auto"/>
        <w:jc w:val="center"/>
        <w:rPr>
          <w:rFonts w:ascii="Times New Roman" w:eastAsia="Times New Roman" w:hAnsi="Times New Roman" w:cs="Times New Roman"/>
          <w:color w:val="000000"/>
          <w:sz w:val="24"/>
          <w:szCs w:val="24"/>
          <w:lang w:eastAsia="ru-RU"/>
        </w:rPr>
      </w:pPr>
      <w:bookmarkStart w:id="0" w:name="bookmark0"/>
      <w:r w:rsidRPr="00911EAC">
        <w:rPr>
          <w:rFonts w:ascii="Times New Roman" w:eastAsia="Times New Roman" w:hAnsi="Times New Roman" w:cs="Times New Roman"/>
          <w:color w:val="000000"/>
          <w:sz w:val="24"/>
          <w:szCs w:val="24"/>
          <w:lang w:eastAsia="ru-RU"/>
        </w:rPr>
        <w:t>МЕТОДИЧЕСКИЕ РЕКОМЕНДАЦИИ</w:t>
      </w:r>
    </w:p>
    <w:p w:rsidR="00911EAC" w:rsidRDefault="00911EAC" w:rsidP="00911EAC">
      <w:pPr>
        <w:spacing w:after="0" w:line="240" w:lineRule="auto"/>
        <w:jc w:val="center"/>
        <w:rPr>
          <w:rFonts w:ascii="Times New Roman" w:eastAsia="Times New Roman" w:hAnsi="Times New Roman" w:cs="Times New Roman"/>
          <w:b/>
          <w:bCs/>
          <w:color w:val="000000"/>
          <w:sz w:val="24"/>
          <w:szCs w:val="24"/>
          <w:lang w:eastAsia="ru-RU"/>
        </w:rPr>
      </w:pPr>
      <w:r w:rsidRPr="00911EAC">
        <w:rPr>
          <w:rFonts w:ascii="Times New Roman" w:eastAsia="Times New Roman" w:hAnsi="Times New Roman" w:cs="Times New Roman"/>
          <w:b/>
          <w:bCs/>
          <w:color w:val="000000"/>
          <w:sz w:val="24"/>
          <w:szCs w:val="24"/>
          <w:lang w:eastAsia="ru-RU"/>
        </w:rPr>
        <w:t>Основы обучения детей правилам дорожного движения</w:t>
      </w:r>
      <w:bookmarkEnd w:id="0"/>
    </w:p>
    <w:p w:rsidR="00911EAC" w:rsidRPr="00911EAC" w:rsidRDefault="00911EAC" w:rsidP="00911EAC">
      <w:pPr>
        <w:spacing w:after="0" w:line="240" w:lineRule="auto"/>
        <w:rPr>
          <w:rFonts w:ascii="Times New Roman" w:eastAsia="Times New Roman" w:hAnsi="Times New Roman" w:cs="Times New Roman"/>
          <w:sz w:val="24"/>
          <w:szCs w:val="24"/>
          <w:lang w:eastAsia="ru-RU"/>
        </w:rPr>
      </w:pPr>
    </w:p>
    <w:p w:rsidR="00911EAC" w:rsidRPr="00911EAC" w:rsidRDefault="00911EAC" w:rsidP="003B6C11">
      <w:pPr>
        <w:spacing w:after="0" w:line="240" w:lineRule="auto"/>
        <w:jc w:val="both"/>
        <w:rPr>
          <w:rFonts w:ascii="Times New Roman" w:eastAsia="Times New Roman" w:hAnsi="Times New Roman" w:cs="Times New Roman"/>
          <w:sz w:val="24"/>
          <w:szCs w:val="24"/>
          <w:lang w:eastAsia="ru-RU"/>
        </w:rPr>
      </w:pPr>
      <w:r w:rsidRPr="00911EAC">
        <w:rPr>
          <w:rFonts w:ascii="Times New Roman" w:eastAsia="Times New Roman" w:hAnsi="Times New Roman" w:cs="Times New Roman"/>
          <w:color w:val="000000"/>
          <w:sz w:val="24"/>
          <w:szCs w:val="24"/>
          <w:lang w:eastAsia="ru-RU"/>
        </w:rPr>
        <w:t>За 12 месяцев 2014 года на территории города Екатеринбурга с участием детей зарегистрировано 122 дорожно-транспортных происшествия, в которых 5 детей погибли и 122 ребенка получили травмы различной степени тяжести.</w:t>
      </w:r>
      <w:r w:rsidRPr="003B6C11">
        <w:rPr>
          <w:rFonts w:ascii="Times New Roman" w:eastAsia="Times New Roman" w:hAnsi="Times New Roman" w:cs="Times New Roman"/>
          <w:color w:val="000000"/>
          <w:sz w:val="24"/>
          <w:szCs w:val="24"/>
          <w:lang w:eastAsia="ru-RU"/>
        </w:rPr>
        <w:t xml:space="preserve"> </w:t>
      </w:r>
      <w:r w:rsidRPr="00911EAC">
        <w:rPr>
          <w:rFonts w:ascii="Times New Roman" w:eastAsia="Times New Roman" w:hAnsi="Times New Roman" w:cs="Times New Roman"/>
          <w:color w:val="000000"/>
          <w:sz w:val="24"/>
          <w:szCs w:val="24"/>
          <w:lang w:eastAsia="ru-RU"/>
        </w:rPr>
        <w:t>В сравнении с аналогичным периодом прошлого года количество ДТП с участием детей снизилось на 28,7%, пострадавших на 34,4%, при этом число погибших возросло на 400%.</w:t>
      </w:r>
    </w:p>
    <w:p w:rsidR="00911EAC" w:rsidRPr="00911EAC" w:rsidRDefault="00911EAC" w:rsidP="003B6C11">
      <w:pPr>
        <w:spacing w:after="0" w:line="240" w:lineRule="auto"/>
        <w:jc w:val="both"/>
        <w:rPr>
          <w:rFonts w:ascii="Times New Roman" w:eastAsia="Times New Roman" w:hAnsi="Times New Roman" w:cs="Times New Roman"/>
          <w:sz w:val="24"/>
          <w:szCs w:val="24"/>
          <w:lang w:eastAsia="ru-RU"/>
        </w:rPr>
      </w:pPr>
      <w:r w:rsidRPr="00911EAC">
        <w:rPr>
          <w:rFonts w:ascii="Times New Roman" w:eastAsia="Times New Roman" w:hAnsi="Times New Roman" w:cs="Times New Roman"/>
          <w:color w:val="000000"/>
          <w:sz w:val="24"/>
          <w:szCs w:val="24"/>
          <w:lang w:eastAsia="ru-RU"/>
        </w:rPr>
        <w:t>Следует отметить, что почти 50% составляют дорожные происшествия с участием детей — пешеходов (60 ДТП), в результате которых 56 детей получили травмы, 4 ребенка погибли.</w:t>
      </w:r>
      <w:r w:rsidRPr="003B6C11">
        <w:rPr>
          <w:rFonts w:ascii="Times New Roman" w:eastAsia="Times New Roman" w:hAnsi="Times New Roman" w:cs="Times New Roman"/>
          <w:color w:val="000000"/>
          <w:sz w:val="24"/>
          <w:szCs w:val="24"/>
          <w:lang w:eastAsia="ru-RU"/>
        </w:rPr>
        <w:t xml:space="preserve"> </w:t>
      </w:r>
      <w:r w:rsidRPr="00911EAC">
        <w:rPr>
          <w:rFonts w:ascii="Times New Roman" w:eastAsia="Times New Roman" w:hAnsi="Times New Roman" w:cs="Times New Roman"/>
          <w:color w:val="000000"/>
          <w:sz w:val="24"/>
          <w:szCs w:val="24"/>
          <w:lang w:eastAsia="ru-RU"/>
        </w:rPr>
        <w:t>Из них 32 ребенка - пешехода пострадало по причине нарушения правил дорожного движения водителями ТС, а 28 несовершеннолетних пешеходов получили травмы различной степени тяжести по своей вине.</w:t>
      </w:r>
    </w:p>
    <w:p w:rsidR="00911EAC" w:rsidRPr="00911EAC" w:rsidRDefault="00911EAC" w:rsidP="003B6C11">
      <w:pPr>
        <w:spacing w:after="0" w:line="240" w:lineRule="auto"/>
        <w:jc w:val="both"/>
        <w:rPr>
          <w:rFonts w:ascii="Times New Roman" w:eastAsia="Times New Roman" w:hAnsi="Times New Roman" w:cs="Times New Roman"/>
          <w:sz w:val="24"/>
          <w:szCs w:val="24"/>
          <w:lang w:eastAsia="ru-RU"/>
        </w:rPr>
      </w:pPr>
      <w:r w:rsidRPr="00911EAC">
        <w:rPr>
          <w:rFonts w:ascii="Times New Roman" w:eastAsia="Times New Roman" w:hAnsi="Times New Roman" w:cs="Times New Roman"/>
          <w:color w:val="000000"/>
          <w:sz w:val="24"/>
          <w:szCs w:val="24"/>
          <w:lang w:eastAsia="ru-RU"/>
        </w:rPr>
        <w:t>Причин и условий, способствующих ДТП с участием детей, достаточно много.</w:t>
      </w:r>
      <w:r w:rsidRPr="003B6C11">
        <w:rPr>
          <w:rFonts w:ascii="Times New Roman" w:eastAsia="Times New Roman" w:hAnsi="Times New Roman" w:cs="Times New Roman"/>
          <w:color w:val="000000"/>
          <w:sz w:val="24"/>
          <w:szCs w:val="24"/>
          <w:lang w:eastAsia="ru-RU"/>
        </w:rPr>
        <w:t xml:space="preserve"> </w:t>
      </w:r>
      <w:r w:rsidRPr="00911EAC">
        <w:rPr>
          <w:rFonts w:ascii="Times New Roman" w:eastAsia="Times New Roman" w:hAnsi="Times New Roman" w:cs="Times New Roman"/>
          <w:color w:val="000000"/>
          <w:sz w:val="24"/>
          <w:szCs w:val="24"/>
          <w:lang w:eastAsia="ru-RU"/>
        </w:rPr>
        <w:t xml:space="preserve">В одних случаях виновными в ДТП являются водители или взрослые пешеходы, которые не держали детей за руку, или сами нарушали Правила дорожного движения. В других случаях виновными в ДТП являются сами дети. Но самая главная причина - выполнение правил </w:t>
      </w:r>
      <w:r w:rsidRPr="00911EAC">
        <w:rPr>
          <w:rFonts w:ascii="Times New Roman" w:eastAsia="Times New Roman" w:hAnsi="Times New Roman" w:cs="Times New Roman"/>
          <w:b/>
          <w:bCs/>
          <w:color w:val="000000"/>
          <w:sz w:val="24"/>
          <w:szCs w:val="24"/>
          <w:lang w:eastAsia="ru-RU"/>
        </w:rPr>
        <w:t xml:space="preserve">не становиться нормой жизни </w:t>
      </w:r>
      <w:r w:rsidRPr="00911EAC">
        <w:rPr>
          <w:rFonts w:ascii="Times New Roman" w:eastAsia="Times New Roman" w:hAnsi="Times New Roman" w:cs="Times New Roman"/>
          <w:color w:val="000000"/>
          <w:sz w:val="24"/>
          <w:szCs w:val="24"/>
          <w:lang w:eastAsia="ru-RU"/>
        </w:rPr>
        <w:t xml:space="preserve">и что дети наследуют поведение взрослых нарушителей ПДД и плохо обучены. </w:t>
      </w:r>
      <w:proofErr w:type="gramStart"/>
      <w:r w:rsidRPr="00911EAC">
        <w:rPr>
          <w:rFonts w:ascii="Times New Roman" w:eastAsia="Times New Roman" w:hAnsi="Times New Roman" w:cs="Times New Roman"/>
          <w:color w:val="000000"/>
          <w:sz w:val="24"/>
          <w:szCs w:val="24"/>
          <w:lang w:eastAsia="ru-RU"/>
        </w:rPr>
        <w:t xml:space="preserve">К примеру, при переходе проезжей части по нерегулируемому пешеходному переходу дети не знают, что пешеходный переход является местом повышенной опасности, в котором происходит пересечение транспортных и пешеходных потоков, что ПДД обязывают пешехода </w:t>
      </w:r>
      <w:r w:rsidRPr="00911EAC">
        <w:rPr>
          <w:rFonts w:ascii="Times New Roman" w:eastAsia="Times New Roman" w:hAnsi="Times New Roman" w:cs="Times New Roman"/>
          <w:b/>
          <w:bCs/>
          <w:color w:val="000000"/>
          <w:sz w:val="24"/>
          <w:szCs w:val="24"/>
          <w:lang w:eastAsia="ru-RU"/>
        </w:rPr>
        <w:t xml:space="preserve">убедиться </w:t>
      </w:r>
      <w:r w:rsidRPr="00911EAC">
        <w:rPr>
          <w:rFonts w:ascii="Times New Roman" w:eastAsia="Times New Roman" w:hAnsi="Times New Roman" w:cs="Times New Roman"/>
          <w:color w:val="000000"/>
          <w:sz w:val="24"/>
          <w:szCs w:val="24"/>
          <w:lang w:eastAsia="ru-RU"/>
        </w:rPr>
        <w:t>в безопасности своего перехода, а дорожные знаки и «зебра» только обозначают место перехода, но не гарантируют его безопасность.</w:t>
      </w:r>
      <w:proofErr w:type="gramEnd"/>
      <w:r w:rsidRPr="00911EAC">
        <w:rPr>
          <w:rFonts w:ascii="Times New Roman" w:eastAsia="Times New Roman" w:hAnsi="Times New Roman" w:cs="Times New Roman"/>
          <w:color w:val="000000"/>
          <w:sz w:val="24"/>
          <w:szCs w:val="24"/>
          <w:lang w:eastAsia="ru-RU"/>
        </w:rPr>
        <w:t xml:space="preserve"> Как показывает практика, дети пере</w:t>
      </w:r>
      <w:r w:rsidRPr="00911EAC">
        <w:rPr>
          <w:rFonts w:ascii="Times New Roman" w:eastAsia="Times New Roman" w:hAnsi="Times New Roman" w:cs="Times New Roman"/>
          <w:color w:val="000000"/>
          <w:sz w:val="24"/>
          <w:szCs w:val="24"/>
          <w:lang w:eastAsia="ru-RU"/>
        </w:rPr>
        <w:softHyphen/>
        <w:t xml:space="preserve">ходят проезжую часть </w:t>
      </w:r>
      <w:r w:rsidRPr="00911EAC">
        <w:rPr>
          <w:rFonts w:ascii="Times New Roman" w:eastAsia="Times New Roman" w:hAnsi="Times New Roman" w:cs="Times New Roman"/>
          <w:b/>
          <w:bCs/>
          <w:color w:val="000000"/>
          <w:sz w:val="24"/>
          <w:szCs w:val="24"/>
          <w:lang w:eastAsia="ru-RU"/>
        </w:rPr>
        <w:t xml:space="preserve">рядом </w:t>
      </w:r>
      <w:r w:rsidRPr="00911EAC">
        <w:rPr>
          <w:rFonts w:ascii="Times New Roman" w:eastAsia="Times New Roman" w:hAnsi="Times New Roman" w:cs="Times New Roman"/>
          <w:color w:val="000000"/>
          <w:sz w:val="24"/>
          <w:szCs w:val="24"/>
          <w:lang w:eastAsia="ru-RU"/>
        </w:rPr>
        <w:t xml:space="preserve">с местом «безопасного» перехода. Среднее расстояние до обозначенного места перехода составляет 100-200 метров, то есть он </w:t>
      </w:r>
      <w:proofErr w:type="gramStart"/>
      <w:r w:rsidRPr="00911EAC">
        <w:rPr>
          <w:rFonts w:ascii="Times New Roman" w:eastAsia="Times New Roman" w:hAnsi="Times New Roman" w:cs="Times New Roman"/>
          <w:color w:val="000000"/>
          <w:sz w:val="24"/>
          <w:szCs w:val="24"/>
          <w:lang w:eastAsia="ru-RU"/>
        </w:rPr>
        <w:t>находится</w:t>
      </w:r>
      <w:proofErr w:type="gramEnd"/>
      <w:r w:rsidRPr="00911EAC">
        <w:rPr>
          <w:rFonts w:ascii="Times New Roman" w:eastAsia="Times New Roman" w:hAnsi="Times New Roman" w:cs="Times New Roman"/>
          <w:color w:val="000000"/>
          <w:sz w:val="24"/>
          <w:szCs w:val="24"/>
          <w:lang w:eastAsia="ru-RU"/>
        </w:rPr>
        <w:t xml:space="preserve"> в шаговой доступности. По статистике, по причине перехода проезжей части в неуста</w:t>
      </w:r>
      <w:r w:rsidRPr="00911EAC">
        <w:rPr>
          <w:rFonts w:ascii="Times New Roman" w:eastAsia="Times New Roman" w:hAnsi="Times New Roman" w:cs="Times New Roman"/>
          <w:color w:val="000000"/>
          <w:sz w:val="24"/>
          <w:szCs w:val="24"/>
          <w:lang w:eastAsia="ru-RU"/>
        </w:rPr>
        <w:softHyphen/>
        <w:t>новленном месте детьми в возрасте до 16 лет произошло 17 ДТП, а по причине пере</w:t>
      </w:r>
      <w:r w:rsidRPr="00911EAC">
        <w:rPr>
          <w:rFonts w:ascii="Times New Roman" w:eastAsia="Times New Roman" w:hAnsi="Times New Roman" w:cs="Times New Roman"/>
          <w:color w:val="000000"/>
          <w:sz w:val="24"/>
          <w:szCs w:val="24"/>
          <w:lang w:eastAsia="ru-RU"/>
        </w:rPr>
        <w:softHyphen/>
        <w:t>хода проезжей части вне пешеходного перехода - 2 ДТП. Еще раз повторюсь, что причина этих ДТП кроется в отсутствии формирования законопослушного, норма</w:t>
      </w:r>
      <w:r w:rsidRPr="00911EAC">
        <w:rPr>
          <w:rFonts w:ascii="Times New Roman" w:eastAsia="Times New Roman" w:hAnsi="Times New Roman" w:cs="Times New Roman"/>
          <w:color w:val="000000"/>
          <w:sz w:val="24"/>
          <w:szCs w:val="24"/>
          <w:lang w:eastAsia="ru-RU"/>
        </w:rPr>
        <w:softHyphen/>
        <w:t>тивного поведения, а именно транспортной культуры поведения ребенка на дороге.</w:t>
      </w:r>
    </w:p>
    <w:p w:rsidR="00911EAC" w:rsidRPr="00911EAC" w:rsidRDefault="00911EAC" w:rsidP="003B6C11">
      <w:pPr>
        <w:spacing w:after="0" w:line="240" w:lineRule="auto"/>
        <w:jc w:val="both"/>
        <w:rPr>
          <w:rFonts w:ascii="Times New Roman" w:eastAsia="Times New Roman" w:hAnsi="Times New Roman" w:cs="Times New Roman"/>
          <w:sz w:val="24"/>
          <w:szCs w:val="24"/>
          <w:lang w:eastAsia="ru-RU"/>
        </w:rPr>
      </w:pPr>
      <w:r w:rsidRPr="00911EAC">
        <w:rPr>
          <w:rFonts w:ascii="Times New Roman" w:eastAsia="Times New Roman" w:hAnsi="Times New Roman" w:cs="Times New Roman"/>
          <w:color w:val="000000"/>
          <w:sz w:val="24"/>
          <w:szCs w:val="24"/>
          <w:lang w:eastAsia="ru-RU"/>
        </w:rPr>
        <w:t>В 2014 году в городе Екатеринбурге из 5 погибших в ДТП детях 4 были пешеходами и 1 пассажиром:</w:t>
      </w:r>
    </w:p>
    <w:p w:rsidR="00911EAC" w:rsidRPr="00911EAC" w:rsidRDefault="00911EAC" w:rsidP="003B6C11">
      <w:pPr>
        <w:spacing w:after="0" w:line="240" w:lineRule="auto"/>
        <w:jc w:val="both"/>
        <w:rPr>
          <w:rFonts w:ascii="Times New Roman" w:eastAsia="Times New Roman" w:hAnsi="Times New Roman" w:cs="Times New Roman"/>
          <w:sz w:val="24"/>
          <w:szCs w:val="24"/>
          <w:lang w:eastAsia="ru-RU"/>
        </w:rPr>
      </w:pPr>
      <w:proofErr w:type="gramStart"/>
      <w:r w:rsidRPr="00911EAC">
        <w:rPr>
          <w:rFonts w:ascii="Times New Roman" w:eastAsia="Times New Roman" w:hAnsi="Times New Roman" w:cs="Times New Roman"/>
          <w:b/>
          <w:bCs/>
          <w:color w:val="000000"/>
          <w:sz w:val="24"/>
          <w:szCs w:val="24"/>
          <w:u w:val="single"/>
          <w:lang w:eastAsia="ru-RU"/>
        </w:rPr>
        <w:t>11 марта</w:t>
      </w:r>
      <w:r w:rsidRPr="00911EAC">
        <w:rPr>
          <w:rFonts w:ascii="Times New Roman" w:eastAsia="Times New Roman" w:hAnsi="Times New Roman" w:cs="Times New Roman"/>
          <w:b/>
          <w:bCs/>
          <w:color w:val="000000"/>
          <w:sz w:val="24"/>
          <w:szCs w:val="24"/>
          <w:lang w:eastAsia="ru-RU"/>
        </w:rPr>
        <w:t xml:space="preserve"> </w:t>
      </w:r>
      <w:r w:rsidRPr="00911EAC">
        <w:rPr>
          <w:rFonts w:ascii="Times New Roman" w:eastAsia="Times New Roman" w:hAnsi="Times New Roman" w:cs="Times New Roman"/>
          <w:color w:val="000000"/>
          <w:sz w:val="24"/>
          <w:szCs w:val="24"/>
          <w:lang w:eastAsia="ru-RU"/>
        </w:rPr>
        <w:t>в 07.10 на 19 км Полевского тракта произошло дорожно-транспортное происшествие с участием ребенка - пешехода, который переходил проезжую часть справа налево по ходу движения автомашины по нерегулируемому пешеходному пе</w:t>
      </w:r>
      <w:r w:rsidRPr="00911EAC">
        <w:rPr>
          <w:rFonts w:ascii="Times New Roman" w:eastAsia="Times New Roman" w:hAnsi="Times New Roman" w:cs="Times New Roman"/>
          <w:color w:val="000000"/>
          <w:sz w:val="24"/>
          <w:szCs w:val="24"/>
          <w:lang w:eastAsia="ru-RU"/>
        </w:rPr>
        <w:softHyphen/>
        <w:t>реходу, в результате Насонов Михаил (13 лет), получил телесные повреждения и был доставлен в РАО ЦГКБ №24 г. Екатеринбурга, от которых 14 марта скончался, не</w:t>
      </w:r>
      <w:r w:rsidR="00845D40" w:rsidRPr="003B6C11">
        <w:rPr>
          <w:rFonts w:ascii="Times New Roman" w:eastAsia="Times New Roman" w:hAnsi="Times New Roman" w:cs="Times New Roman"/>
          <w:color w:val="000000"/>
          <w:sz w:val="24"/>
          <w:szCs w:val="24"/>
          <w:lang w:eastAsia="ru-RU"/>
        </w:rPr>
        <w:t xml:space="preserve"> </w:t>
      </w:r>
      <w:r w:rsidRPr="00911EAC">
        <w:rPr>
          <w:rFonts w:ascii="Times New Roman" w:eastAsia="Times New Roman" w:hAnsi="Times New Roman" w:cs="Times New Roman"/>
          <w:color w:val="000000"/>
          <w:sz w:val="24"/>
          <w:szCs w:val="24"/>
          <w:lang w:eastAsia="ru-RU"/>
        </w:rPr>
        <w:t>приходя в сознание.</w:t>
      </w:r>
      <w:proofErr w:type="gramEnd"/>
    </w:p>
    <w:p w:rsidR="00911EAC" w:rsidRPr="00911EAC" w:rsidRDefault="00911EAC" w:rsidP="003B6C11">
      <w:pPr>
        <w:spacing w:after="0" w:line="240" w:lineRule="auto"/>
        <w:jc w:val="both"/>
        <w:rPr>
          <w:rFonts w:ascii="Times New Roman" w:eastAsia="Times New Roman" w:hAnsi="Times New Roman" w:cs="Times New Roman"/>
          <w:sz w:val="24"/>
          <w:szCs w:val="24"/>
          <w:lang w:eastAsia="ru-RU"/>
        </w:rPr>
      </w:pPr>
      <w:r w:rsidRPr="00911EAC">
        <w:rPr>
          <w:rFonts w:ascii="Times New Roman" w:eastAsia="Times New Roman" w:hAnsi="Times New Roman" w:cs="Times New Roman"/>
          <w:b/>
          <w:bCs/>
          <w:color w:val="000000"/>
          <w:sz w:val="24"/>
          <w:szCs w:val="24"/>
          <w:lang w:eastAsia="ru-RU"/>
        </w:rPr>
        <w:t xml:space="preserve">ДТП произошло в момент движения ребенка из дома в школу в темное время суток. Пешеход был в темной одежде на неосвещенном участке дороги без </w:t>
      </w:r>
      <w:proofErr w:type="spellStart"/>
      <w:r w:rsidRPr="00911EAC">
        <w:rPr>
          <w:rFonts w:ascii="Times New Roman" w:eastAsia="Times New Roman" w:hAnsi="Times New Roman" w:cs="Times New Roman"/>
          <w:b/>
          <w:bCs/>
          <w:color w:val="000000"/>
          <w:sz w:val="24"/>
          <w:szCs w:val="24"/>
          <w:lang w:eastAsia="ru-RU"/>
        </w:rPr>
        <w:t>световозвращающих</w:t>
      </w:r>
      <w:proofErr w:type="spellEnd"/>
      <w:r w:rsidRPr="00911EAC">
        <w:rPr>
          <w:rFonts w:ascii="Times New Roman" w:eastAsia="Times New Roman" w:hAnsi="Times New Roman" w:cs="Times New Roman"/>
          <w:b/>
          <w:bCs/>
          <w:color w:val="000000"/>
          <w:sz w:val="24"/>
          <w:szCs w:val="24"/>
          <w:lang w:eastAsia="ru-RU"/>
        </w:rPr>
        <w:t xml:space="preserve"> элементов, что не позволило водителю увидеть </w:t>
      </w:r>
      <w:proofErr w:type="gramStart"/>
      <w:r w:rsidRPr="00911EAC">
        <w:rPr>
          <w:rFonts w:ascii="Times New Roman" w:eastAsia="Times New Roman" w:hAnsi="Times New Roman" w:cs="Times New Roman"/>
          <w:b/>
          <w:bCs/>
          <w:color w:val="000000"/>
          <w:sz w:val="24"/>
          <w:szCs w:val="24"/>
          <w:lang w:eastAsia="ru-RU"/>
        </w:rPr>
        <w:t>переходящего</w:t>
      </w:r>
      <w:proofErr w:type="gramEnd"/>
    </w:p>
    <w:p w:rsidR="00911EAC" w:rsidRPr="00911EAC" w:rsidRDefault="00911EAC" w:rsidP="003B6C11">
      <w:pPr>
        <w:spacing w:after="0" w:line="240" w:lineRule="auto"/>
        <w:jc w:val="both"/>
        <w:rPr>
          <w:rFonts w:ascii="Times New Roman" w:eastAsia="Times New Roman" w:hAnsi="Times New Roman" w:cs="Times New Roman"/>
          <w:sz w:val="24"/>
          <w:szCs w:val="24"/>
          <w:lang w:eastAsia="ru-RU"/>
        </w:rPr>
      </w:pPr>
      <w:r w:rsidRPr="00911EAC">
        <w:rPr>
          <w:rFonts w:ascii="Times New Roman" w:eastAsia="Times New Roman" w:hAnsi="Times New Roman" w:cs="Times New Roman"/>
          <w:b/>
          <w:bCs/>
          <w:color w:val="000000"/>
          <w:sz w:val="24"/>
          <w:szCs w:val="24"/>
          <w:lang w:eastAsia="ru-RU"/>
        </w:rPr>
        <w:t xml:space="preserve">пешехода </w:t>
      </w:r>
      <w:r w:rsidRPr="00911EAC">
        <w:rPr>
          <w:rFonts w:ascii="Times New Roman" w:eastAsia="Times New Roman" w:hAnsi="Times New Roman" w:cs="Times New Roman"/>
          <w:color w:val="000000"/>
          <w:sz w:val="24"/>
          <w:szCs w:val="24"/>
          <w:lang w:eastAsia="ru-RU"/>
        </w:rPr>
        <w:t>(обучался в школе «Ресурс»).</w:t>
      </w:r>
    </w:p>
    <w:p w:rsidR="00911EAC" w:rsidRPr="00911EAC" w:rsidRDefault="00911EAC" w:rsidP="003B6C11">
      <w:pPr>
        <w:spacing w:after="0" w:line="240" w:lineRule="auto"/>
        <w:jc w:val="both"/>
        <w:rPr>
          <w:rFonts w:ascii="Times New Roman" w:eastAsia="Times New Roman" w:hAnsi="Times New Roman" w:cs="Times New Roman"/>
          <w:sz w:val="24"/>
          <w:szCs w:val="24"/>
          <w:lang w:eastAsia="ru-RU"/>
        </w:rPr>
      </w:pPr>
      <w:r w:rsidRPr="00911EAC">
        <w:rPr>
          <w:rFonts w:ascii="Times New Roman" w:eastAsia="Times New Roman" w:hAnsi="Times New Roman" w:cs="Times New Roman"/>
          <w:b/>
          <w:bCs/>
          <w:color w:val="000000"/>
          <w:sz w:val="24"/>
          <w:szCs w:val="24"/>
          <w:u w:val="single"/>
          <w:lang w:eastAsia="ru-RU"/>
        </w:rPr>
        <w:t>18 июня</w:t>
      </w:r>
      <w:r w:rsidRPr="00911EAC">
        <w:rPr>
          <w:rFonts w:ascii="Times New Roman" w:eastAsia="Times New Roman" w:hAnsi="Times New Roman" w:cs="Times New Roman"/>
          <w:b/>
          <w:bCs/>
          <w:color w:val="000000"/>
          <w:sz w:val="24"/>
          <w:szCs w:val="24"/>
          <w:lang w:eastAsia="ru-RU"/>
        </w:rPr>
        <w:t xml:space="preserve"> </w:t>
      </w:r>
      <w:r w:rsidRPr="00911EAC">
        <w:rPr>
          <w:rFonts w:ascii="Times New Roman" w:eastAsia="Times New Roman" w:hAnsi="Times New Roman" w:cs="Times New Roman"/>
          <w:color w:val="000000"/>
          <w:sz w:val="24"/>
          <w:szCs w:val="24"/>
          <w:lang w:eastAsia="ru-RU"/>
        </w:rPr>
        <w:t xml:space="preserve">в 17.00 в </w:t>
      </w:r>
      <w:proofErr w:type="gramStart"/>
      <w:r w:rsidRPr="00911EAC">
        <w:rPr>
          <w:rFonts w:ascii="Times New Roman" w:eastAsia="Times New Roman" w:hAnsi="Times New Roman" w:cs="Times New Roman"/>
          <w:color w:val="000000"/>
          <w:sz w:val="24"/>
          <w:szCs w:val="24"/>
          <w:lang w:eastAsia="ru-RU"/>
        </w:rPr>
        <w:t>г</w:t>
      </w:r>
      <w:proofErr w:type="gramEnd"/>
      <w:r w:rsidRPr="00911EAC">
        <w:rPr>
          <w:rFonts w:ascii="Times New Roman" w:eastAsia="Times New Roman" w:hAnsi="Times New Roman" w:cs="Times New Roman"/>
          <w:color w:val="000000"/>
          <w:sz w:val="24"/>
          <w:szCs w:val="24"/>
          <w:lang w:eastAsia="ru-RU"/>
        </w:rPr>
        <w:t xml:space="preserve">. Екатеринбурге на ул. Ползунова напротив дома №17, произошло дорожно-транспортное происшествие с участием ребенка - пешехода, в результате которого </w:t>
      </w:r>
      <w:proofErr w:type="spellStart"/>
      <w:r w:rsidRPr="00911EAC">
        <w:rPr>
          <w:rFonts w:ascii="Times New Roman" w:eastAsia="Times New Roman" w:hAnsi="Times New Roman" w:cs="Times New Roman"/>
          <w:color w:val="000000"/>
          <w:sz w:val="24"/>
          <w:szCs w:val="24"/>
          <w:lang w:eastAsia="ru-RU"/>
        </w:rPr>
        <w:t>Котугина</w:t>
      </w:r>
      <w:proofErr w:type="spellEnd"/>
      <w:r w:rsidRPr="00911EAC">
        <w:rPr>
          <w:rFonts w:ascii="Times New Roman" w:eastAsia="Times New Roman" w:hAnsi="Times New Roman" w:cs="Times New Roman"/>
          <w:color w:val="000000"/>
          <w:sz w:val="24"/>
          <w:szCs w:val="24"/>
          <w:lang w:eastAsia="ru-RU"/>
        </w:rPr>
        <w:t xml:space="preserve"> Надежда (7 лет, неорганизованная) получила телесные повреждения, от которых скончалась на месте дорожно-транспортного происшествия. Водитель двигался по дворовому проезду, допустил наезд на ребенка - пешехода, пересекающего </w:t>
      </w:r>
      <w:proofErr w:type="gramStart"/>
      <w:r w:rsidRPr="00911EAC">
        <w:rPr>
          <w:rFonts w:ascii="Times New Roman" w:eastAsia="Times New Roman" w:hAnsi="Times New Roman" w:cs="Times New Roman"/>
          <w:color w:val="000000"/>
          <w:sz w:val="24"/>
          <w:szCs w:val="24"/>
          <w:lang w:eastAsia="ru-RU"/>
        </w:rPr>
        <w:t>дворовой</w:t>
      </w:r>
      <w:proofErr w:type="gramEnd"/>
      <w:r w:rsidRPr="00911EAC">
        <w:rPr>
          <w:rFonts w:ascii="Times New Roman" w:eastAsia="Times New Roman" w:hAnsi="Times New Roman" w:cs="Times New Roman"/>
          <w:color w:val="000000"/>
          <w:sz w:val="24"/>
          <w:szCs w:val="24"/>
          <w:lang w:eastAsia="ru-RU"/>
        </w:rPr>
        <w:t xml:space="preserve"> проезд справа налево по ходу движения транспортного </w:t>
      </w:r>
      <w:r w:rsidRPr="00911EAC">
        <w:rPr>
          <w:rFonts w:ascii="Times New Roman" w:eastAsia="Times New Roman" w:hAnsi="Times New Roman" w:cs="Times New Roman"/>
          <w:color w:val="000000"/>
          <w:sz w:val="24"/>
          <w:szCs w:val="24"/>
          <w:lang w:eastAsia="ru-RU"/>
        </w:rPr>
        <w:lastRenderedPageBreak/>
        <w:t xml:space="preserve">средства. </w:t>
      </w:r>
      <w:r w:rsidRPr="00911EAC">
        <w:rPr>
          <w:rFonts w:ascii="Times New Roman" w:eastAsia="Times New Roman" w:hAnsi="Times New Roman" w:cs="Times New Roman"/>
          <w:b/>
          <w:bCs/>
          <w:color w:val="000000"/>
          <w:sz w:val="24"/>
          <w:szCs w:val="24"/>
          <w:lang w:eastAsia="ru-RU"/>
        </w:rPr>
        <w:t>Маленький ребенок находился один, без присмотра взрослых. Мама девочки в момент ДТП сидела около подъезда и распивала спиртные напитки. После проведенной в ходе расследования судебно- медицинской экспертизы у погибшего 7- летнего ребенка установлено алкогольное опьянение 0,7 промилле.</w:t>
      </w:r>
    </w:p>
    <w:p w:rsidR="00911EAC" w:rsidRPr="00911EAC" w:rsidRDefault="00911EAC" w:rsidP="003B6C11">
      <w:pPr>
        <w:spacing w:after="0" w:line="240" w:lineRule="auto"/>
        <w:jc w:val="both"/>
        <w:rPr>
          <w:rFonts w:ascii="Times New Roman" w:eastAsia="Times New Roman" w:hAnsi="Times New Roman" w:cs="Times New Roman"/>
          <w:sz w:val="24"/>
          <w:szCs w:val="24"/>
          <w:lang w:eastAsia="ru-RU"/>
        </w:rPr>
      </w:pPr>
      <w:r w:rsidRPr="00911EAC">
        <w:rPr>
          <w:rFonts w:ascii="Times New Roman" w:eastAsia="Times New Roman" w:hAnsi="Times New Roman" w:cs="Times New Roman"/>
          <w:b/>
          <w:bCs/>
          <w:color w:val="000000"/>
          <w:sz w:val="24"/>
          <w:szCs w:val="24"/>
          <w:u w:val="single"/>
          <w:lang w:eastAsia="ru-RU"/>
        </w:rPr>
        <w:t>06 августа</w:t>
      </w:r>
      <w:r w:rsidRPr="00911EAC">
        <w:rPr>
          <w:rFonts w:ascii="Times New Roman" w:eastAsia="Times New Roman" w:hAnsi="Times New Roman" w:cs="Times New Roman"/>
          <w:b/>
          <w:bCs/>
          <w:color w:val="000000"/>
          <w:sz w:val="24"/>
          <w:szCs w:val="24"/>
          <w:lang w:eastAsia="ru-RU"/>
        </w:rPr>
        <w:t xml:space="preserve"> </w:t>
      </w:r>
      <w:r w:rsidRPr="00911EAC">
        <w:rPr>
          <w:rFonts w:ascii="Times New Roman" w:eastAsia="Times New Roman" w:hAnsi="Times New Roman" w:cs="Times New Roman"/>
          <w:color w:val="000000"/>
          <w:sz w:val="24"/>
          <w:szCs w:val="24"/>
          <w:lang w:eastAsia="ru-RU"/>
        </w:rPr>
        <w:t xml:space="preserve">в 18.40 напротив дома </w:t>
      </w:r>
      <w:r w:rsidRPr="00911EAC">
        <w:rPr>
          <w:rFonts w:ascii="Times New Roman" w:eastAsia="Times New Roman" w:hAnsi="Times New Roman" w:cs="Times New Roman"/>
          <w:b/>
          <w:bCs/>
          <w:color w:val="000000"/>
          <w:sz w:val="24"/>
          <w:szCs w:val="24"/>
          <w:lang w:eastAsia="ru-RU"/>
        </w:rPr>
        <w:t xml:space="preserve">№9 </w:t>
      </w:r>
      <w:r w:rsidRPr="00911EAC">
        <w:rPr>
          <w:rFonts w:ascii="Times New Roman" w:eastAsia="Times New Roman" w:hAnsi="Times New Roman" w:cs="Times New Roman"/>
          <w:color w:val="000000"/>
          <w:sz w:val="24"/>
          <w:szCs w:val="24"/>
          <w:lang w:eastAsia="ru-RU"/>
        </w:rPr>
        <w:t xml:space="preserve">по ул. </w:t>
      </w:r>
      <w:proofErr w:type="spellStart"/>
      <w:r w:rsidRPr="00911EAC">
        <w:rPr>
          <w:rFonts w:ascii="Times New Roman" w:eastAsia="Times New Roman" w:hAnsi="Times New Roman" w:cs="Times New Roman"/>
          <w:color w:val="000000"/>
          <w:sz w:val="24"/>
          <w:szCs w:val="24"/>
          <w:lang w:eastAsia="ru-RU"/>
        </w:rPr>
        <w:t>Таватуйская</w:t>
      </w:r>
      <w:proofErr w:type="spellEnd"/>
      <w:r w:rsidRPr="00911EAC">
        <w:rPr>
          <w:rFonts w:ascii="Times New Roman" w:eastAsia="Times New Roman" w:hAnsi="Times New Roman" w:cs="Times New Roman"/>
          <w:color w:val="000000"/>
          <w:sz w:val="24"/>
          <w:szCs w:val="24"/>
          <w:lang w:eastAsia="ru-RU"/>
        </w:rPr>
        <w:t xml:space="preserve"> произошло </w:t>
      </w:r>
      <w:proofErr w:type="spellStart"/>
      <w:proofErr w:type="gramStart"/>
      <w:r w:rsidRPr="00911EAC">
        <w:rPr>
          <w:rFonts w:ascii="Times New Roman" w:eastAsia="Times New Roman" w:hAnsi="Times New Roman" w:cs="Times New Roman"/>
          <w:color w:val="000000"/>
          <w:sz w:val="24"/>
          <w:szCs w:val="24"/>
          <w:lang w:eastAsia="ru-RU"/>
        </w:rPr>
        <w:t>дорожно</w:t>
      </w:r>
      <w:proofErr w:type="spellEnd"/>
      <w:r w:rsidRPr="00911EAC">
        <w:rPr>
          <w:rFonts w:ascii="Times New Roman" w:eastAsia="Times New Roman" w:hAnsi="Times New Roman" w:cs="Times New Roman"/>
          <w:color w:val="000000"/>
          <w:sz w:val="24"/>
          <w:szCs w:val="24"/>
          <w:lang w:eastAsia="ru-RU"/>
        </w:rPr>
        <w:t>- транспортное</w:t>
      </w:r>
      <w:proofErr w:type="gramEnd"/>
      <w:r w:rsidRPr="00911EAC">
        <w:rPr>
          <w:rFonts w:ascii="Times New Roman" w:eastAsia="Times New Roman" w:hAnsi="Times New Roman" w:cs="Times New Roman"/>
          <w:color w:val="000000"/>
          <w:sz w:val="24"/>
          <w:szCs w:val="24"/>
          <w:lang w:eastAsia="ru-RU"/>
        </w:rPr>
        <w:t xml:space="preserve"> происшествие с участием ребенка — пешехода, который переходил проезжую часть дороги слева направо по ходу движения автомашины по регулируемому перекрестку. В результате ДТП несовершеннолетний </w:t>
      </w:r>
      <w:proofErr w:type="spellStart"/>
      <w:r w:rsidRPr="00911EAC">
        <w:rPr>
          <w:rFonts w:ascii="Times New Roman" w:eastAsia="Times New Roman" w:hAnsi="Times New Roman" w:cs="Times New Roman"/>
          <w:color w:val="000000"/>
          <w:sz w:val="24"/>
          <w:szCs w:val="24"/>
          <w:lang w:eastAsia="ru-RU"/>
        </w:rPr>
        <w:t>Склюев</w:t>
      </w:r>
      <w:proofErr w:type="spellEnd"/>
      <w:r w:rsidRPr="00911EAC">
        <w:rPr>
          <w:rFonts w:ascii="Times New Roman" w:eastAsia="Times New Roman" w:hAnsi="Times New Roman" w:cs="Times New Roman"/>
          <w:color w:val="000000"/>
          <w:sz w:val="24"/>
          <w:szCs w:val="24"/>
          <w:lang w:eastAsia="ru-RU"/>
        </w:rPr>
        <w:t xml:space="preserve"> Илья (15 полных лет), 07 августа скончался, не приходя в сознание (обучался в школе №166). </w:t>
      </w:r>
      <w:r w:rsidRPr="00911EAC">
        <w:rPr>
          <w:rFonts w:ascii="Times New Roman" w:eastAsia="Times New Roman" w:hAnsi="Times New Roman" w:cs="Times New Roman"/>
          <w:b/>
          <w:bCs/>
          <w:color w:val="000000"/>
          <w:sz w:val="24"/>
          <w:szCs w:val="24"/>
          <w:lang w:eastAsia="ru-RU"/>
        </w:rPr>
        <w:t>Погибший вместе с друзьями пошел играть в футбол на игровую площадку. Для этого необходимо было перейти проезжую часть. Светофор в момент ДТП не работал. Во время перехода проезжей части мальчик засуетился на проезжей части, в результате чего был сбит автомашиной. До ближайшего работающего светофорного объекта ребенок не дошел 80 метров</w:t>
      </w:r>
      <w:proofErr w:type="gramStart"/>
      <w:r w:rsidRPr="00911EAC">
        <w:rPr>
          <w:rFonts w:ascii="Times New Roman" w:eastAsia="Times New Roman" w:hAnsi="Times New Roman" w:cs="Times New Roman"/>
          <w:b/>
          <w:bCs/>
          <w:color w:val="000000"/>
          <w:sz w:val="24"/>
          <w:szCs w:val="24"/>
          <w:lang w:eastAsia="ru-RU"/>
        </w:rPr>
        <w:t>. '</w:t>
      </w:r>
      <w:proofErr w:type="gramEnd"/>
    </w:p>
    <w:p w:rsidR="00911EAC" w:rsidRPr="00911EAC" w:rsidRDefault="00911EAC" w:rsidP="003B6C11">
      <w:pPr>
        <w:spacing w:after="0" w:line="240" w:lineRule="auto"/>
        <w:jc w:val="both"/>
        <w:rPr>
          <w:rFonts w:ascii="Times New Roman" w:eastAsia="Times New Roman" w:hAnsi="Times New Roman" w:cs="Times New Roman"/>
          <w:sz w:val="24"/>
          <w:szCs w:val="24"/>
          <w:lang w:eastAsia="ru-RU"/>
        </w:rPr>
      </w:pPr>
      <w:r w:rsidRPr="00911EAC">
        <w:rPr>
          <w:rFonts w:ascii="Times New Roman" w:eastAsia="Times New Roman" w:hAnsi="Times New Roman" w:cs="Times New Roman"/>
          <w:b/>
          <w:bCs/>
          <w:color w:val="000000"/>
          <w:sz w:val="24"/>
          <w:szCs w:val="24"/>
          <w:u w:val="single"/>
          <w:lang w:eastAsia="ru-RU"/>
        </w:rPr>
        <w:t>21 августа</w:t>
      </w:r>
      <w:r w:rsidRPr="00911EAC">
        <w:rPr>
          <w:rFonts w:ascii="Times New Roman" w:eastAsia="Times New Roman" w:hAnsi="Times New Roman" w:cs="Times New Roman"/>
          <w:b/>
          <w:bCs/>
          <w:color w:val="000000"/>
          <w:sz w:val="24"/>
          <w:szCs w:val="24"/>
          <w:lang w:eastAsia="ru-RU"/>
        </w:rPr>
        <w:t xml:space="preserve"> </w:t>
      </w:r>
      <w:r w:rsidRPr="00911EAC">
        <w:rPr>
          <w:rFonts w:ascii="Times New Roman" w:eastAsia="Times New Roman" w:hAnsi="Times New Roman" w:cs="Times New Roman"/>
          <w:color w:val="000000"/>
          <w:sz w:val="24"/>
          <w:szCs w:val="24"/>
          <w:lang w:eastAsia="ru-RU"/>
        </w:rPr>
        <w:t xml:space="preserve">на ул. </w:t>
      </w:r>
      <w:proofErr w:type="spellStart"/>
      <w:r w:rsidRPr="00911EAC">
        <w:rPr>
          <w:rFonts w:ascii="Times New Roman" w:eastAsia="Times New Roman" w:hAnsi="Times New Roman" w:cs="Times New Roman"/>
          <w:color w:val="000000"/>
          <w:sz w:val="24"/>
          <w:szCs w:val="24"/>
          <w:lang w:eastAsia="ru-RU"/>
        </w:rPr>
        <w:t>Леваневского</w:t>
      </w:r>
      <w:proofErr w:type="spellEnd"/>
      <w:r w:rsidRPr="00911EAC">
        <w:rPr>
          <w:rFonts w:ascii="Times New Roman" w:eastAsia="Times New Roman" w:hAnsi="Times New Roman" w:cs="Times New Roman"/>
          <w:color w:val="000000"/>
          <w:sz w:val="24"/>
          <w:szCs w:val="24"/>
          <w:lang w:eastAsia="ru-RU"/>
        </w:rPr>
        <w:t xml:space="preserve">, 70 произошло ДТП, в результате которого погиб ребенок - пассажир. Водитель автомашины «ВАЗ-21099» при движении по ул. </w:t>
      </w:r>
      <w:proofErr w:type="spellStart"/>
      <w:r w:rsidRPr="00911EAC">
        <w:rPr>
          <w:rFonts w:ascii="Times New Roman" w:eastAsia="Times New Roman" w:hAnsi="Times New Roman" w:cs="Times New Roman"/>
          <w:color w:val="000000"/>
          <w:sz w:val="24"/>
          <w:szCs w:val="24"/>
          <w:lang w:eastAsia="ru-RU"/>
        </w:rPr>
        <w:t>Леваневского</w:t>
      </w:r>
      <w:proofErr w:type="spellEnd"/>
      <w:r w:rsidRPr="00911EAC">
        <w:rPr>
          <w:rFonts w:ascii="Times New Roman" w:eastAsia="Times New Roman" w:hAnsi="Times New Roman" w:cs="Times New Roman"/>
          <w:color w:val="000000"/>
          <w:sz w:val="24"/>
          <w:szCs w:val="24"/>
          <w:lang w:eastAsia="ru-RU"/>
        </w:rPr>
        <w:t xml:space="preserve"> в сторону п. Семь ключей допустил опрокидывание транспортного средства, в результате которого </w:t>
      </w:r>
      <w:proofErr w:type="spellStart"/>
      <w:r w:rsidRPr="00911EAC">
        <w:rPr>
          <w:rFonts w:ascii="Times New Roman" w:eastAsia="Times New Roman" w:hAnsi="Times New Roman" w:cs="Times New Roman"/>
          <w:color w:val="000000"/>
          <w:sz w:val="24"/>
          <w:szCs w:val="24"/>
          <w:lang w:eastAsia="ru-RU"/>
        </w:rPr>
        <w:t>Багирова</w:t>
      </w:r>
      <w:proofErr w:type="spellEnd"/>
      <w:r w:rsidRPr="00911EAC">
        <w:rPr>
          <w:rFonts w:ascii="Times New Roman" w:eastAsia="Times New Roman" w:hAnsi="Times New Roman" w:cs="Times New Roman"/>
          <w:color w:val="000000"/>
          <w:sz w:val="24"/>
          <w:szCs w:val="24"/>
          <w:lang w:eastAsia="ru-RU"/>
        </w:rPr>
        <w:t xml:space="preserve"> </w:t>
      </w:r>
      <w:proofErr w:type="spellStart"/>
      <w:r w:rsidRPr="00911EAC">
        <w:rPr>
          <w:rFonts w:ascii="Times New Roman" w:eastAsia="Times New Roman" w:hAnsi="Times New Roman" w:cs="Times New Roman"/>
          <w:color w:val="000000"/>
          <w:sz w:val="24"/>
          <w:szCs w:val="24"/>
          <w:lang w:eastAsia="ru-RU"/>
        </w:rPr>
        <w:t>Севинч</w:t>
      </w:r>
      <w:proofErr w:type="spellEnd"/>
      <w:r w:rsidRPr="00911EAC">
        <w:rPr>
          <w:rFonts w:ascii="Times New Roman" w:eastAsia="Times New Roman" w:hAnsi="Times New Roman" w:cs="Times New Roman"/>
          <w:color w:val="000000"/>
          <w:sz w:val="24"/>
          <w:szCs w:val="24"/>
          <w:lang w:eastAsia="ru-RU"/>
        </w:rPr>
        <w:t xml:space="preserve"> (полных 15 лет), от полученных травм скончалась на месте ДТП. (Обучалась в ОУ №127 Железнодорожного района, перешла в 9 класс). </w:t>
      </w:r>
      <w:r w:rsidRPr="00911EAC">
        <w:rPr>
          <w:rFonts w:ascii="Times New Roman" w:eastAsia="Times New Roman" w:hAnsi="Times New Roman" w:cs="Times New Roman"/>
          <w:b/>
          <w:bCs/>
          <w:color w:val="000000"/>
          <w:sz w:val="24"/>
          <w:szCs w:val="24"/>
          <w:lang w:eastAsia="ru-RU"/>
        </w:rPr>
        <w:t xml:space="preserve">Девочка находилась под домашним арестом матери из-за ненадлежащего поведения. Накануне вечером, обманув бабушку, девочка ушла, всю ночь провела в компании своих друзей. Рано утром в результате опрокидывания автомашины она погибла. </w:t>
      </w:r>
      <w:proofErr w:type="spellStart"/>
      <w:r w:rsidRPr="00911EAC">
        <w:rPr>
          <w:rFonts w:ascii="Times New Roman" w:eastAsia="Times New Roman" w:hAnsi="Times New Roman" w:cs="Times New Roman"/>
          <w:b/>
          <w:bCs/>
          <w:color w:val="000000"/>
          <w:sz w:val="24"/>
          <w:szCs w:val="24"/>
          <w:lang w:eastAsia="ru-RU"/>
        </w:rPr>
        <w:t>Багирова</w:t>
      </w:r>
      <w:proofErr w:type="spellEnd"/>
      <w:r w:rsidRPr="00911EAC">
        <w:rPr>
          <w:rFonts w:ascii="Times New Roman" w:eastAsia="Times New Roman" w:hAnsi="Times New Roman" w:cs="Times New Roman"/>
          <w:b/>
          <w:bCs/>
          <w:color w:val="000000"/>
          <w:sz w:val="24"/>
          <w:szCs w:val="24"/>
          <w:lang w:eastAsia="ru-RU"/>
        </w:rPr>
        <w:t xml:space="preserve"> </w:t>
      </w:r>
      <w:proofErr w:type="spellStart"/>
      <w:r w:rsidRPr="00911EAC">
        <w:rPr>
          <w:rFonts w:ascii="Times New Roman" w:eastAsia="Times New Roman" w:hAnsi="Times New Roman" w:cs="Times New Roman"/>
          <w:b/>
          <w:bCs/>
          <w:color w:val="000000"/>
          <w:sz w:val="24"/>
          <w:szCs w:val="24"/>
          <w:lang w:eastAsia="ru-RU"/>
        </w:rPr>
        <w:t>Севинч</w:t>
      </w:r>
      <w:proofErr w:type="spellEnd"/>
      <w:r w:rsidRPr="00911EAC">
        <w:rPr>
          <w:rFonts w:ascii="Times New Roman" w:eastAsia="Times New Roman" w:hAnsi="Times New Roman" w:cs="Times New Roman"/>
          <w:b/>
          <w:bCs/>
          <w:color w:val="000000"/>
          <w:sz w:val="24"/>
          <w:szCs w:val="24"/>
          <w:lang w:eastAsia="ru-RU"/>
        </w:rPr>
        <w:t xml:space="preserve"> не была пристегнута ремнем безопасности.</w:t>
      </w:r>
    </w:p>
    <w:p w:rsidR="00911EAC" w:rsidRPr="00911EAC" w:rsidRDefault="00911EAC" w:rsidP="003B6C11">
      <w:pPr>
        <w:spacing w:after="0" w:line="240" w:lineRule="auto"/>
        <w:jc w:val="both"/>
        <w:rPr>
          <w:rFonts w:ascii="Times New Roman" w:eastAsia="Times New Roman" w:hAnsi="Times New Roman" w:cs="Times New Roman"/>
          <w:sz w:val="24"/>
          <w:szCs w:val="24"/>
          <w:lang w:eastAsia="ru-RU"/>
        </w:rPr>
      </w:pPr>
      <w:r w:rsidRPr="00911EAC">
        <w:rPr>
          <w:rFonts w:ascii="Times New Roman" w:eastAsia="Times New Roman" w:hAnsi="Times New Roman" w:cs="Times New Roman"/>
          <w:b/>
          <w:bCs/>
          <w:color w:val="000000"/>
          <w:sz w:val="24"/>
          <w:szCs w:val="24"/>
          <w:u w:val="single"/>
          <w:lang w:eastAsia="ru-RU"/>
        </w:rPr>
        <w:t>17 декабря</w:t>
      </w:r>
      <w:r w:rsidRPr="00911EAC">
        <w:rPr>
          <w:rFonts w:ascii="Times New Roman" w:eastAsia="Times New Roman" w:hAnsi="Times New Roman" w:cs="Times New Roman"/>
          <w:b/>
          <w:bCs/>
          <w:color w:val="000000"/>
          <w:sz w:val="24"/>
          <w:szCs w:val="24"/>
          <w:lang w:eastAsia="ru-RU"/>
        </w:rPr>
        <w:t xml:space="preserve"> </w:t>
      </w:r>
      <w:r w:rsidRPr="00911EAC">
        <w:rPr>
          <w:rFonts w:ascii="Times New Roman" w:eastAsia="Times New Roman" w:hAnsi="Times New Roman" w:cs="Times New Roman"/>
          <w:color w:val="000000"/>
          <w:sz w:val="24"/>
          <w:szCs w:val="24"/>
          <w:lang w:eastAsia="ru-RU"/>
        </w:rPr>
        <w:t xml:space="preserve">в </w:t>
      </w:r>
      <w:r w:rsidRPr="00911EAC">
        <w:rPr>
          <w:rFonts w:ascii="Times New Roman" w:eastAsia="Times New Roman" w:hAnsi="Times New Roman" w:cs="Times New Roman"/>
          <w:b/>
          <w:bCs/>
          <w:color w:val="000000"/>
          <w:sz w:val="24"/>
          <w:szCs w:val="24"/>
          <w:lang w:eastAsia="ru-RU"/>
        </w:rPr>
        <w:t xml:space="preserve">10.20 </w:t>
      </w:r>
      <w:r w:rsidRPr="00911EAC">
        <w:rPr>
          <w:rFonts w:ascii="Times New Roman" w:eastAsia="Times New Roman" w:hAnsi="Times New Roman" w:cs="Times New Roman"/>
          <w:color w:val="000000"/>
          <w:sz w:val="24"/>
          <w:szCs w:val="24"/>
          <w:lang w:eastAsia="ru-RU"/>
        </w:rPr>
        <w:t xml:space="preserve">в </w:t>
      </w:r>
      <w:proofErr w:type="gramStart"/>
      <w:r w:rsidRPr="00911EAC">
        <w:rPr>
          <w:rFonts w:ascii="Times New Roman" w:eastAsia="Times New Roman" w:hAnsi="Times New Roman" w:cs="Times New Roman"/>
          <w:color w:val="000000"/>
          <w:sz w:val="24"/>
          <w:szCs w:val="24"/>
          <w:lang w:eastAsia="ru-RU"/>
        </w:rPr>
        <w:t>г</w:t>
      </w:r>
      <w:proofErr w:type="gramEnd"/>
      <w:r w:rsidRPr="00911EAC">
        <w:rPr>
          <w:rFonts w:ascii="Times New Roman" w:eastAsia="Times New Roman" w:hAnsi="Times New Roman" w:cs="Times New Roman"/>
          <w:color w:val="000000"/>
          <w:sz w:val="24"/>
          <w:szCs w:val="24"/>
          <w:lang w:eastAsia="ru-RU"/>
        </w:rPr>
        <w:t xml:space="preserve">. Екатеринбурге на регулируемом перекрестке улиц Кировоградская - </w:t>
      </w:r>
      <w:r w:rsidRPr="00911EAC">
        <w:rPr>
          <w:rFonts w:ascii="Times New Roman" w:eastAsia="Times New Roman" w:hAnsi="Times New Roman" w:cs="Times New Roman"/>
          <w:b/>
          <w:bCs/>
          <w:color w:val="000000"/>
          <w:sz w:val="24"/>
          <w:szCs w:val="24"/>
          <w:lang w:eastAsia="ru-RU"/>
        </w:rPr>
        <w:t xml:space="preserve">40 </w:t>
      </w:r>
      <w:r w:rsidRPr="00911EAC">
        <w:rPr>
          <w:rFonts w:ascii="Times New Roman" w:eastAsia="Times New Roman" w:hAnsi="Times New Roman" w:cs="Times New Roman"/>
          <w:color w:val="000000"/>
          <w:sz w:val="24"/>
          <w:szCs w:val="24"/>
          <w:lang w:eastAsia="ru-RU"/>
        </w:rPr>
        <w:t xml:space="preserve">лет Октября водитель автомашины «Форд» допустил наезд на ребенка - пешехода, в результате которого Успенский С.С. (12 лет) получил телесные повреждения, от которых скончался на месте дорожно-транспортного происшествия. Мальчик обучался в МБОУ СОШ №68, 6«Г» класс. </w:t>
      </w:r>
      <w:r w:rsidRPr="00911EAC">
        <w:rPr>
          <w:rFonts w:ascii="Times New Roman" w:eastAsia="Times New Roman" w:hAnsi="Times New Roman" w:cs="Times New Roman"/>
          <w:b/>
          <w:bCs/>
          <w:color w:val="000000"/>
          <w:sz w:val="24"/>
          <w:szCs w:val="24"/>
          <w:lang w:eastAsia="ru-RU"/>
        </w:rPr>
        <w:t>Несовершеннолетний попал в ДТП, когда возвращался с двумя одноклассниками из Спорткомплекса «</w:t>
      </w:r>
      <w:proofErr w:type="spellStart"/>
      <w:r w:rsidRPr="00911EAC">
        <w:rPr>
          <w:rFonts w:ascii="Times New Roman" w:eastAsia="Times New Roman" w:hAnsi="Times New Roman" w:cs="Times New Roman"/>
          <w:b/>
          <w:bCs/>
          <w:color w:val="000000"/>
          <w:sz w:val="24"/>
          <w:szCs w:val="24"/>
          <w:lang w:eastAsia="ru-RU"/>
        </w:rPr>
        <w:t>Уралмаш</w:t>
      </w:r>
      <w:proofErr w:type="spellEnd"/>
      <w:r w:rsidRPr="00911EAC">
        <w:rPr>
          <w:rFonts w:ascii="Times New Roman" w:eastAsia="Times New Roman" w:hAnsi="Times New Roman" w:cs="Times New Roman"/>
          <w:b/>
          <w:bCs/>
          <w:color w:val="000000"/>
          <w:sz w:val="24"/>
          <w:szCs w:val="24"/>
          <w:lang w:eastAsia="ru-RU"/>
        </w:rPr>
        <w:t>», где хотел записаться в спортивную секцию. Как пояснили дети, перед переходом для безопасности они отступили от бордюрного камня назад, однако Успенский Сергей неожиданно для них резко выбежал на дорогу.</w:t>
      </w:r>
    </w:p>
    <w:p w:rsidR="00911EAC" w:rsidRPr="00911EAC" w:rsidRDefault="00911EAC" w:rsidP="003B6C11">
      <w:pPr>
        <w:spacing w:after="0" w:line="240" w:lineRule="auto"/>
        <w:jc w:val="both"/>
        <w:rPr>
          <w:rFonts w:ascii="Times New Roman" w:eastAsia="Times New Roman" w:hAnsi="Times New Roman" w:cs="Times New Roman"/>
          <w:sz w:val="24"/>
          <w:szCs w:val="24"/>
          <w:lang w:eastAsia="ru-RU"/>
        </w:rPr>
      </w:pPr>
      <w:r w:rsidRPr="00911EAC">
        <w:rPr>
          <w:rFonts w:ascii="Times New Roman" w:eastAsia="Times New Roman" w:hAnsi="Times New Roman" w:cs="Times New Roman"/>
          <w:color w:val="000000"/>
          <w:sz w:val="24"/>
          <w:szCs w:val="24"/>
          <w:lang w:eastAsia="ru-RU"/>
        </w:rPr>
        <w:t>Таким образом, по своей собственной вине погибли двое детей, в 2013 году таких фактов не было ни одного.</w:t>
      </w:r>
    </w:p>
    <w:p w:rsidR="00911EAC" w:rsidRPr="00911EAC" w:rsidRDefault="00911EAC" w:rsidP="003B6C11">
      <w:pPr>
        <w:spacing w:after="0" w:line="240" w:lineRule="auto"/>
        <w:jc w:val="both"/>
        <w:rPr>
          <w:rFonts w:ascii="Times New Roman" w:eastAsia="Times New Roman" w:hAnsi="Times New Roman" w:cs="Times New Roman"/>
          <w:sz w:val="24"/>
          <w:szCs w:val="24"/>
          <w:lang w:eastAsia="ru-RU"/>
        </w:rPr>
      </w:pPr>
      <w:r w:rsidRPr="00911EAC">
        <w:rPr>
          <w:rFonts w:ascii="Times New Roman" w:eastAsia="Times New Roman" w:hAnsi="Times New Roman" w:cs="Times New Roman"/>
          <w:color w:val="000000"/>
          <w:sz w:val="24"/>
          <w:szCs w:val="24"/>
          <w:lang w:eastAsia="ru-RU"/>
        </w:rPr>
        <w:t>Вышеописанные факты ДТП с погибшими детьми говорят о многом, в частности,</w:t>
      </w:r>
      <w:r w:rsidR="00845D40" w:rsidRPr="003B6C11">
        <w:rPr>
          <w:rFonts w:ascii="Times New Roman" w:eastAsia="Times New Roman" w:hAnsi="Times New Roman" w:cs="Times New Roman"/>
          <w:color w:val="000000"/>
          <w:sz w:val="24"/>
          <w:szCs w:val="24"/>
          <w:lang w:eastAsia="ru-RU"/>
        </w:rPr>
        <w:t xml:space="preserve"> </w:t>
      </w:r>
      <w:r w:rsidRPr="003B6C11">
        <w:rPr>
          <w:rFonts w:ascii="Times New Roman" w:eastAsia="Times New Roman" w:hAnsi="Times New Roman" w:cs="Times New Roman"/>
          <w:color w:val="000000"/>
          <w:sz w:val="24"/>
          <w:szCs w:val="24"/>
          <w:lang w:eastAsia="ru-RU"/>
        </w:rPr>
        <w:t>о том, что дети гибнут и по причине безответственного недосмотра родителей, и по</w:t>
      </w:r>
      <w:r w:rsidR="00845D40" w:rsidRPr="003B6C11">
        <w:rPr>
          <w:rFonts w:ascii="Times New Roman" w:eastAsia="Times New Roman" w:hAnsi="Times New Roman" w:cs="Times New Roman"/>
          <w:color w:val="000000"/>
          <w:sz w:val="24"/>
          <w:szCs w:val="24"/>
          <w:lang w:eastAsia="ru-RU"/>
        </w:rPr>
        <w:t xml:space="preserve"> </w:t>
      </w:r>
      <w:r w:rsidRPr="003B6C11">
        <w:rPr>
          <w:rFonts w:ascii="Times New Roman" w:eastAsia="Times New Roman" w:hAnsi="Times New Roman" w:cs="Times New Roman"/>
          <w:color w:val="000000"/>
          <w:sz w:val="24"/>
          <w:szCs w:val="24"/>
          <w:lang w:eastAsia="ru-RU"/>
        </w:rPr>
        <w:t>причине отсутствия навыков безопасного поведения на дороге, не сформированных</w:t>
      </w:r>
      <w:r w:rsidR="00845D40" w:rsidRPr="003B6C11">
        <w:rPr>
          <w:rFonts w:ascii="Times New Roman" w:eastAsia="Times New Roman" w:hAnsi="Times New Roman" w:cs="Times New Roman"/>
          <w:color w:val="000000"/>
          <w:sz w:val="24"/>
          <w:szCs w:val="24"/>
          <w:lang w:eastAsia="ru-RU"/>
        </w:rPr>
        <w:t xml:space="preserve"> </w:t>
      </w:r>
      <w:r w:rsidRPr="00911EAC">
        <w:rPr>
          <w:rFonts w:ascii="Times New Roman" w:eastAsia="Times New Roman" w:hAnsi="Times New Roman" w:cs="Times New Roman"/>
          <w:color w:val="000000"/>
          <w:sz w:val="24"/>
          <w:szCs w:val="24"/>
          <w:lang w:eastAsia="ru-RU"/>
        </w:rPr>
        <w:t>как семьей, так и школой.</w:t>
      </w:r>
    </w:p>
    <w:p w:rsidR="00911EAC" w:rsidRPr="00911EAC" w:rsidRDefault="00911EAC" w:rsidP="003B6C11">
      <w:pPr>
        <w:spacing w:after="0" w:line="240" w:lineRule="auto"/>
        <w:jc w:val="both"/>
        <w:rPr>
          <w:rFonts w:ascii="Times New Roman" w:eastAsia="Times New Roman" w:hAnsi="Times New Roman" w:cs="Times New Roman"/>
          <w:sz w:val="24"/>
          <w:szCs w:val="24"/>
          <w:lang w:eastAsia="ru-RU"/>
        </w:rPr>
      </w:pPr>
      <w:r w:rsidRPr="00911EAC">
        <w:rPr>
          <w:rFonts w:ascii="Times New Roman" w:eastAsia="Times New Roman" w:hAnsi="Times New Roman" w:cs="Times New Roman"/>
          <w:color w:val="000000"/>
          <w:sz w:val="24"/>
          <w:szCs w:val="24"/>
          <w:lang w:eastAsia="ru-RU"/>
        </w:rPr>
        <w:t>Да, на территории Екатеринбурга, как и на территории всей Свердловской облас</w:t>
      </w:r>
      <w:r w:rsidRPr="00911EAC">
        <w:rPr>
          <w:rFonts w:ascii="Times New Roman" w:eastAsia="Times New Roman" w:hAnsi="Times New Roman" w:cs="Times New Roman"/>
          <w:color w:val="000000"/>
          <w:sz w:val="24"/>
          <w:szCs w:val="24"/>
          <w:lang w:eastAsia="ru-RU"/>
        </w:rPr>
        <w:softHyphen/>
        <w:t>ти, зарегистрировано снижение пострадавших детей. НО! Пока первоклассников- второклассников зачастую возят на машинах либо приводят-встречают родители. Но</w:t>
      </w:r>
      <w:r w:rsidR="00845D40" w:rsidRPr="003B6C11">
        <w:rPr>
          <w:rFonts w:ascii="Times New Roman" w:eastAsia="Times New Roman" w:hAnsi="Times New Roman" w:cs="Times New Roman"/>
          <w:color w:val="000000"/>
          <w:sz w:val="24"/>
          <w:szCs w:val="24"/>
          <w:lang w:eastAsia="ru-RU"/>
        </w:rPr>
        <w:t xml:space="preserve"> </w:t>
      </w:r>
      <w:r w:rsidRPr="00911EAC">
        <w:rPr>
          <w:rFonts w:ascii="Times New Roman" w:eastAsia="Times New Roman" w:hAnsi="Times New Roman" w:cs="Times New Roman"/>
          <w:color w:val="000000"/>
          <w:sz w:val="24"/>
          <w:szCs w:val="24"/>
          <w:lang w:eastAsia="ru-RU"/>
        </w:rPr>
        <w:t>скоро они станут самостоятельными даже с точки зрения мегаполиса, где, как известно, дети в плане самостоятельного передвижения становятся взрослыми позже, чем деревенские уличные дети. И именно поэтому нам необходимо начинать плодотворную и активную работу на перспективу. Наша задача - чтобы ребенок не ЗНАЛ ПДД, а имел безопасные навыки поведения в транспортной среде. Не надо заучивать ПДД, дети не смогут применить эти знания на практике.</w:t>
      </w:r>
    </w:p>
    <w:p w:rsidR="00911EAC" w:rsidRPr="003B6C11" w:rsidRDefault="00911EAC" w:rsidP="003B6C11">
      <w:pPr>
        <w:spacing w:after="0" w:line="240" w:lineRule="auto"/>
        <w:jc w:val="both"/>
        <w:rPr>
          <w:rFonts w:ascii="Times New Roman" w:eastAsia="Times New Roman" w:hAnsi="Times New Roman" w:cs="Times New Roman"/>
          <w:color w:val="000000"/>
          <w:sz w:val="24"/>
          <w:szCs w:val="24"/>
          <w:lang w:eastAsia="ru-RU"/>
        </w:rPr>
      </w:pPr>
      <w:r w:rsidRPr="00911EAC">
        <w:rPr>
          <w:rFonts w:ascii="Times New Roman" w:eastAsia="Times New Roman" w:hAnsi="Times New Roman" w:cs="Times New Roman"/>
          <w:color w:val="000000"/>
          <w:sz w:val="24"/>
          <w:szCs w:val="24"/>
          <w:lang w:eastAsia="ru-RU"/>
        </w:rPr>
        <w:t xml:space="preserve">Современные условия движения обязывают обучать детей правилам </w:t>
      </w:r>
      <w:proofErr w:type="spellStart"/>
      <w:r w:rsidRPr="00911EAC">
        <w:rPr>
          <w:rFonts w:ascii="Times New Roman" w:eastAsia="Times New Roman" w:hAnsi="Times New Roman" w:cs="Times New Roman"/>
          <w:color w:val="000000"/>
          <w:sz w:val="24"/>
          <w:szCs w:val="24"/>
          <w:lang w:eastAsia="ru-RU"/>
        </w:rPr>
        <w:t>безопасногоповедения</w:t>
      </w:r>
      <w:proofErr w:type="spellEnd"/>
      <w:r w:rsidRPr="00911EAC">
        <w:rPr>
          <w:rFonts w:ascii="Times New Roman" w:eastAsia="Times New Roman" w:hAnsi="Times New Roman" w:cs="Times New Roman"/>
          <w:color w:val="000000"/>
          <w:sz w:val="24"/>
          <w:szCs w:val="24"/>
          <w:lang w:eastAsia="ru-RU"/>
        </w:rPr>
        <w:t xml:space="preserve"> на дороге, основанным на практике, а именно:</w:t>
      </w:r>
    </w:p>
    <w:p w:rsidR="00845D40" w:rsidRPr="00911EAC" w:rsidRDefault="00845D40" w:rsidP="003B6C11">
      <w:pPr>
        <w:spacing w:after="0" w:line="240" w:lineRule="auto"/>
        <w:jc w:val="both"/>
        <w:rPr>
          <w:rFonts w:ascii="Times New Roman" w:eastAsia="Times New Roman" w:hAnsi="Times New Roman" w:cs="Times New Roman"/>
          <w:sz w:val="24"/>
          <w:szCs w:val="24"/>
          <w:lang w:eastAsia="ru-RU"/>
        </w:rPr>
      </w:pPr>
    </w:p>
    <w:p w:rsidR="00911EAC" w:rsidRPr="00911EAC" w:rsidRDefault="00911EAC" w:rsidP="003B6C11">
      <w:pPr>
        <w:pStyle w:val="a3"/>
        <w:numPr>
          <w:ilvl w:val="0"/>
          <w:numId w:val="4"/>
        </w:numPr>
        <w:spacing w:after="0" w:line="240" w:lineRule="auto"/>
        <w:jc w:val="both"/>
        <w:rPr>
          <w:rFonts w:ascii="Times New Roman" w:eastAsia="Times New Roman" w:hAnsi="Times New Roman" w:cs="Times New Roman"/>
          <w:sz w:val="24"/>
          <w:szCs w:val="24"/>
          <w:lang w:eastAsia="ru-RU"/>
        </w:rPr>
      </w:pPr>
      <w:r w:rsidRPr="003B6C11">
        <w:rPr>
          <w:rFonts w:ascii="Times New Roman" w:eastAsia="Times New Roman" w:hAnsi="Times New Roman" w:cs="Times New Roman"/>
          <w:b/>
          <w:bCs/>
          <w:color w:val="000000"/>
          <w:sz w:val="24"/>
          <w:szCs w:val="24"/>
          <w:lang w:eastAsia="ru-RU"/>
        </w:rPr>
        <w:t xml:space="preserve">С психологической точки зрения целесообразно формулировать правила </w:t>
      </w:r>
      <w:proofErr w:type="spellStart"/>
      <w:r w:rsidRPr="003B6C11">
        <w:rPr>
          <w:rFonts w:ascii="Times New Roman" w:eastAsia="Times New Roman" w:hAnsi="Times New Roman" w:cs="Times New Roman"/>
          <w:b/>
          <w:bCs/>
          <w:color w:val="000000"/>
          <w:sz w:val="24"/>
          <w:szCs w:val="24"/>
          <w:lang w:eastAsia="ru-RU"/>
        </w:rPr>
        <w:t>в</w:t>
      </w:r>
      <w:r w:rsidRPr="00911EAC">
        <w:rPr>
          <w:rFonts w:ascii="Times New Roman" w:eastAsia="Times New Roman" w:hAnsi="Times New Roman" w:cs="Times New Roman"/>
          <w:b/>
          <w:bCs/>
          <w:color w:val="000000"/>
          <w:sz w:val="24"/>
          <w:szCs w:val="24"/>
          <w:lang w:eastAsia="ru-RU"/>
        </w:rPr>
        <w:t>утвердительной</w:t>
      </w:r>
      <w:proofErr w:type="spellEnd"/>
      <w:r w:rsidRPr="00911EAC">
        <w:rPr>
          <w:rFonts w:ascii="Times New Roman" w:eastAsia="Times New Roman" w:hAnsi="Times New Roman" w:cs="Times New Roman"/>
          <w:b/>
          <w:bCs/>
          <w:color w:val="000000"/>
          <w:sz w:val="24"/>
          <w:szCs w:val="24"/>
          <w:lang w:eastAsia="ru-RU"/>
        </w:rPr>
        <w:t xml:space="preserve"> форме.</w:t>
      </w:r>
    </w:p>
    <w:p w:rsidR="00911EAC" w:rsidRPr="00911EAC" w:rsidRDefault="00911EAC" w:rsidP="003B6C11">
      <w:pPr>
        <w:spacing w:after="0" w:line="240" w:lineRule="auto"/>
        <w:jc w:val="both"/>
        <w:rPr>
          <w:rFonts w:ascii="Times New Roman" w:eastAsia="Times New Roman" w:hAnsi="Times New Roman" w:cs="Times New Roman"/>
          <w:sz w:val="24"/>
          <w:szCs w:val="24"/>
          <w:lang w:eastAsia="ru-RU"/>
        </w:rPr>
      </w:pPr>
      <w:r w:rsidRPr="00911EAC">
        <w:rPr>
          <w:rFonts w:ascii="Times New Roman" w:eastAsia="Times New Roman" w:hAnsi="Times New Roman" w:cs="Times New Roman"/>
          <w:color w:val="000000"/>
          <w:sz w:val="24"/>
          <w:szCs w:val="24"/>
          <w:lang w:eastAsia="ru-RU"/>
        </w:rPr>
        <w:t>Например</w:t>
      </w:r>
      <w:r w:rsidR="00845D40" w:rsidRPr="003B6C11">
        <w:rPr>
          <w:rFonts w:ascii="Times New Roman" w:eastAsia="Times New Roman" w:hAnsi="Times New Roman" w:cs="Times New Roman"/>
          <w:color w:val="000000"/>
          <w:sz w:val="24"/>
          <w:szCs w:val="24"/>
          <w:lang w:eastAsia="ru-RU"/>
        </w:rPr>
        <w:t>,</w:t>
      </w:r>
      <w:r w:rsidRPr="00911EAC">
        <w:rPr>
          <w:rFonts w:ascii="Times New Roman" w:eastAsia="Times New Roman" w:hAnsi="Times New Roman" w:cs="Times New Roman"/>
          <w:color w:val="000000"/>
          <w:sz w:val="24"/>
          <w:szCs w:val="24"/>
          <w:lang w:eastAsia="ru-RU"/>
        </w:rPr>
        <w:t xml:space="preserve"> фразу «Не следует, обходя препятствие на тротуаре, выходить на проезжую часть» правильнее будет сформулировать так — «Если ты идешь по тротуару и тебе надо обойти препятствие (лужу, яму или еще что-либо), то обходить это препятствие надо только по тротуару».</w:t>
      </w:r>
    </w:p>
    <w:p w:rsidR="00911EAC" w:rsidRPr="00911EAC" w:rsidRDefault="00911EAC" w:rsidP="003B6C11">
      <w:pPr>
        <w:spacing w:after="0" w:line="240" w:lineRule="auto"/>
        <w:jc w:val="both"/>
        <w:rPr>
          <w:rFonts w:ascii="Times New Roman" w:eastAsia="Times New Roman" w:hAnsi="Times New Roman" w:cs="Times New Roman"/>
          <w:sz w:val="24"/>
          <w:szCs w:val="24"/>
          <w:lang w:eastAsia="ru-RU"/>
        </w:rPr>
      </w:pPr>
      <w:r w:rsidRPr="00911EAC">
        <w:rPr>
          <w:rFonts w:ascii="Times New Roman" w:eastAsia="Times New Roman" w:hAnsi="Times New Roman" w:cs="Times New Roman"/>
          <w:color w:val="000000"/>
          <w:sz w:val="24"/>
          <w:szCs w:val="24"/>
          <w:lang w:eastAsia="ru-RU"/>
        </w:rPr>
        <w:t>Если нет возможности обойтись без отрицательных формулировок, то необходимо представлять детям такие правила вместе с альтернативными «утвердительными», например, после формулировки: «Нельзя переходить дорогу на красный сигнал светофора» должна следовать: «переходить дорогу можно только на зеленый сигнал светофора».</w:t>
      </w:r>
    </w:p>
    <w:p w:rsidR="00911EAC" w:rsidRPr="00911EAC" w:rsidRDefault="00911EAC" w:rsidP="003B6C11">
      <w:pPr>
        <w:spacing w:after="0" w:line="240" w:lineRule="auto"/>
        <w:jc w:val="both"/>
        <w:rPr>
          <w:rFonts w:ascii="Times New Roman" w:eastAsia="Times New Roman" w:hAnsi="Times New Roman" w:cs="Times New Roman"/>
          <w:sz w:val="24"/>
          <w:szCs w:val="24"/>
          <w:lang w:eastAsia="ru-RU"/>
        </w:rPr>
      </w:pPr>
      <w:r w:rsidRPr="00911EAC">
        <w:rPr>
          <w:rFonts w:ascii="Times New Roman" w:eastAsia="Times New Roman" w:hAnsi="Times New Roman" w:cs="Times New Roman"/>
          <w:color w:val="000000"/>
          <w:sz w:val="24"/>
          <w:szCs w:val="24"/>
          <w:lang w:eastAsia="ru-RU"/>
        </w:rPr>
        <w:t>Однако</w:t>
      </w:r>
      <w:proofErr w:type="gramStart"/>
      <w:r w:rsidRPr="00911EAC">
        <w:rPr>
          <w:rFonts w:ascii="Times New Roman" w:eastAsia="Times New Roman" w:hAnsi="Times New Roman" w:cs="Times New Roman"/>
          <w:color w:val="000000"/>
          <w:sz w:val="24"/>
          <w:szCs w:val="24"/>
          <w:lang w:eastAsia="ru-RU"/>
        </w:rPr>
        <w:t>,</w:t>
      </w:r>
      <w:proofErr w:type="gramEnd"/>
      <w:r w:rsidRPr="00911EAC">
        <w:rPr>
          <w:rFonts w:ascii="Times New Roman" w:eastAsia="Times New Roman" w:hAnsi="Times New Roman" w:cs="Times New Roman"/>
          <w:color w:val="000000"/>
          <w:sz w:val="24"/>
          <w:szCs w:val="24"/>
          <w:lang w:eastAsia="ru-RU"/>
        </w:rPr>
        <w:t xml:space="preserve"> далеко не все утвердительные формы имеют хоть какой-то эффект. Заезженные, слишком часто используемые обороты речи уже не несут никакой смысловой нагрузки. Например, призывы типа «Будь внимателен!», «На дороге играть опасно!», «Переходи дорогу только по переходу!» и многие другие уже неэффективны.</w:t>
      </w:r>
    </w:p>
    <w:p w:rsidR="00911EAC" w:rsidRPr="00911EAC" w:rsidRDefault="00911EAC" w:rsidP="003B6C11">
      <w:pPr>
        <w:spacing w:after="0" w:line="240" w:lineRule="auto"/>
        <w:jc w:val="both"/>
        <w:rPr>
          <w:rFonts w:ascii="Times New Roman" w:eastAsia="Times New Roman" w:hAnsi="Times New Roman" w:cs="Times New Roman"/>
          <w:sz w:val="24"/>
          <w:szCs w:val="24"/>
          <w:lang w:eastAsia="ru-RU"/>
        </w:rPr>
      </w:pPr>
      <w:r w:rsidRPr="00911EAC">
        <w:rPr>
          <w:rFonts w:ascii="Times New Roman" w:eastAsia="Times New Roman" w:hAnsi="Times New Roman" w:cs="Times New Roman"/>
          <w:color w:val="000000"/>
          <w:sz w:val="24"/>
          <w:szCs w:val="24"/>
          <w:lang w:eastAsia="ru-RU"/>
        </w:rPr>
        <w:t xml:space="preserve">Таким образом, указания должны быть </w:t>
      </w:r>
      <w:r w:rsidRPr="00911EAC">
        <w:rPr>
          <w:rFonts w:ascii="Times New Roman" w:eastAsia="Times New Roman" w:hAnsi="Times New Roman" w:cs="Times New Roman"/>
          <w:b/>
          <w:bCs/>
          <w:color w:val="000000"/>
          <w:sz w:val="24"/>
          <w:szCs w:val="24"/>
          <w:lang w:eastAsia="ru-RU"/>
        </w:rPr>
        <w:t xml:space="preserve">конкретными, понятными </w:t>
      </w:r>
      <w:r w:rsidRPr="00911EAC">
        <w:rPr>
          <w:rFonts w:ascii="Times New Roman" w:eastAsia="Times New Roman" w:hAnsi="Times New Roman" w:cs="Times New Roman"/>
          <w:color w:val="000000"/>
          <w:sz w:val="24"/>
          <w:szCs w:val="24"/>
          <w:lang w:eastAsia="ru-RU"/>
        </w:rPr>
        <w:t xml:space="preserve">учащимся, имеющие вполне логический смысл и цель - </w:t>
      </w:r>
      <w:r w:rsidRPr="00911EAC">
        <w:rPr>
          <w:rFonts w:ascii="Times New Roman" w:eastAsia="Times New Roman" w:hAnsi="Times New Roman" w:cs="Times New Roman"/>
          <w:b/>
          <w:bCs/>
          <w:color w:val="000000"/>
          <w:sz w:val="24"/>
          <w:szCs w:val="24"/>
          <w:lang w:eastAsia="ru-RU"/>
        </w:rPr>
        <w:t>безопасность в конкретных условиях.</w:t>
      </w:r>
    </w:p>
    <w:p w:rsidR="00911EAC" w:rsidRPr="00911EAC" w:rsidRDefault="00911EAC" w:rsidP="003B6C11">
      <w:pPr>
        <w:spacing w:after="0" w:line="240" w:lineRule="auto"/>
        <w:jc w:val="both"/>
        <w:rPr>
          <w:rFonts w:ascii="Times New Roman" w:eastAsia="Times New Roman" w:hAnsi="Times New Roman" w:cs="Times New Roman"/>
          <w:sz w:val="24"/>
          <w:szCs w:val="24"/>
          <w:lang w:eastAsia="ru-RU"/>
        </w:rPr>
      </w:pPr>
      <w:r w:rsidRPr="00911EAC">
        <w:rPr>
          <w:rFonts w:ascii="Times New Roman" w:eastAsia="Times New Roman" w:hAnsi="Times New Roman" w:cs="Times New Roman"/>
          <w:b/>
          <w:bCs/>
          <w:color w:val="000000"/>
          <w:sz w:val="24"/>
          <w:szCs w:val="24"/>
          <w:lang w:eastAsia="ru-RU"/>
        </w:rPr>
        <w:t xml:space="preserve">При обучении детей </w:t>
      </w:r>
      <w:r w:rsidRPr="00911EAC">
        <w:rPr>
          <w:rFonts w:ascii="Times New Roman" w:eastAsia="Times New Roman" w:hAnsi="Times New Roman" w:cs="Times New Roman"/>
          <w:b/>
          <w:bCs/>
          <w:color w:val="000000"/>
          <w:sz w:val="24"/>
          <w:szCs w:val="24"/>
          <w:u w:val="single"/>
          <w:lang w:eastAsia="ru-RU"/>
        </w:rPr>
        <w:t>дошкольного возраста</w:t>
      </w:r>
      <w:r w:rsidRPr="00911EAC">
        <w:rPr>
          <w:rFonts w:ascii="Times New Roman" w:eastAsia="Times New Roman" w:hAnsi="Times New Roman" w:cs="Times New Roman"/>
          <w:b/>
          <w:bCs/>
          <w:color w:val="000000"/>
          <w:sz w:val="24"/>
          <w:szCs w:val="24"/>
          <w:lang w:eastAsia="ru-RU"/>
        </w:rPr>
        <w:t xml:space="preserve"> необходимо учитывать, </w:t>
      </w:r>
      <w:r w:rsidRPr="00911EAC">
        <w:rPr>
          <w:rFonts w:ascii="Times New Roman" w:eastAsia="Times New Roman" w:hAnsi="Times New Roman" w:cs="Times New Roman"/>
          <w:color w:val="000000"/>
          <w:sz w:val="24"/>
          <w:szCs w:val="24"/>
          <w:lang w:eastAsia="ru-RU"/>
        </w:rPr>
        <w:t>что родители являются социально - значимыми лицами. В этом возрасте дети учатся, подражая и, в первую очередь, своим родителям. Дети подражают их поведению. Поэтому работа с данным детским возрастом - это, прежде всего, работа с родителями. В этом</w:t>
      </w:r>
      <w:r w:rsidR="00845D40" w:rsidRPr="003B6C11">
        <w:rPr>
          <w:rFonts w:ascii="Times New Roman" w:eastAsia="Times New Roman" w:hAnsi="Times New Roman" w:cs="Times New Roman"/>
          <w:color w:val="000000"/>
          <w:sz w:val="24"/>
          <w:szCs w:val="24"/>
          <w:lang w:eastAsia="ru-RU"/>
        </w:rPr>
        <w:t xml:space="preserve"> </w:t>
      </w:r>
      <w:r w:rsidRPr="00911EAC">
        <w:rPr>
          <w:rFonts w:ascii="Times New Roman" w:eastAsia="Times New Roman" w:hAnsi="Times New Roman" w:cs="Times New Roman"/>
          <w:color w:val="000000"/>
          <w:sz w:val="24"/>
          <w:szCs w:val="24"/>
          <w:lang w:eastAsia="ru-RU"/>
        </w:rPr>
        <w:t xml:space="preserve">случае родителя нужно рассматривать как человека, который объясняет своему ребенку поведение, а, значит, нужно родителей учить объяснять </w:t>
      </w:r>
      <w:r w:rsidRPr="00911EAC">
        <w:rPr>
          <w:rFonts w:ascii="Times New Roman" w:eastAsia="Times New Roman" w:hAnsi="Times New Roman" w:cs="Times New Roman"/>
          <w:color w:val="000000"/>
          <w:sz w:val="24"/>
          <w:szCs w:val="24"/>
          <w:u w:val="single"/>
          <w:lang w:eastAsia="ru-RU"/>
        </w:rPr>
        <w:t>ПДД</w:t>
      </w:r>
      <w:r w:rsidRPr="00911EAC">
        <w:rPr>
          <w:rFonts w:ascii="Times New Roman" w:eastAsia="Times New Roman" w:hAnsi="Times New Roman" w:cs="Times New Roman"/>
          <w:color w:val="000000"/>
          <w:sz w:val="24"/>
          <w:szCs w:val="24"/>
          <w:lang w:eastAsia="ru-RU"/>
        </w:rPr>
        <w:t xml:space="preserve"> своему ребенку. Работа с родителями - одна из форм. В дошкольном учреждении с детьми должны проводиться подвижные, ролевые игры, с </w:t>
      </w:r>
      <w:proofErr w:type="gramStart"/>
      <w:r w:rsidRPr="00911EAC">
        <w:rPr>
          <w:rFonts w:ascii="Times New Roman" w:eastAsia="Times New Roman" w:hAnsi="Times New Roman" w:cs="Times New Roman"/>
          <w:color w:val="000000"/>
          <w:sz w:val="24"/>
          <w:szCs w:val="24"/>
          <w:lang w:eastAsia="ru-RU"/>
        </w:rPr>
        <w:t>минимальным</w:t>
      </w:r>
      <w:proofErr w:type="gramEnd"/>
      <w:r w:rsidRPr="00911EAC">
        <w:rPr>
          <w:rFonts w:ascii="Times New Roman" w:eastAsia="Times New Roman" w:hAnsi="Times New Roman" w:cs="Times New Roman"/>
          <w:color w:val="000000"/>
          <w:sz w:val="24"/>
          <w:szCs w:val="24"/>
          <w:lang w:eastAsia="ru-RU"/>
        </w:rPr>
        <w:t xml:space="preserve"> </w:t>
      </w:r>
      <w:proofErr w:type="spellStart"/>
      <w:r w:rsidRPr="00911EAC">
        <w:rPr>
          <w:rFonts w:ascii="Times New Roman" w:eastAsia="Times New Roman" w:hAnsi="Times New Roman" w:cs="Times New Roman"/>
          <w:color w:val="000000"/>
          <w:sz w:val="24"/>
          <w:szCs w:val="24"/>
          <w:lang w:eastAsia="ru-RU"/>
        </w:rPr>
        <w:t>задействованием</w:t>
      </w:r>
      <w:proofErr w:type="spellEnd"/>
      <w:r w:rsidRPr="00911EAC">
        <w:rPr>
          <w:rFonts w:ascii="Times New Roman" w:eastAsia="Times New Roman" w:hAnsi="Times New Roman" w:cs="Times New Roman"/>
          <w:color w:val="000000"/>
          <w:sz w:val="24"/>
          <w:szCs w:val="24"/>
          <w:lang w:eastAsia="ru-RU"/>
        </w:rPr>
        <w:t xml:space="preserve"> во время одного занятия понятий или групп знаков. Не более 2-3 понятий.</w:t>
      </w:r>
    </w:p>
    <w:p w:rsidR="00911EAC" w:rsidRPr="00911EAC" w:rsidRDefault="00911EAC" w:rsidP="003B6C11">
      <w:pPr>
        <w:spacing w:after="0" w:line="240" w:lineRule="auto"/>
        <w:jc w:val="both"/>
        <w:rPr>
          <w:rFonts w:ascii="Times New Roman" w:eastAsia="Times New Roman" w:hAnsi="Times New Roman" w:cs="Times New Roman"/>
          <w:sz w:val="24"/>
          <w:szCs w:val="24"/>
          <w:lang w:eastAsia="ru-RU"/>
        </w:rPr>
      </w:pPr>
      <w:r w:rsidRPr="00911EAC">
        <w:rPr>
          <w:rFonts w:ascii="Times New Roman" w:eastAsia="Times New Roman" w:hAnsi="Times New Roman" w:cs="Times New Roman"/>
          <w:color w:val="000000"/>
          <w:sz w:val="24"/>
          <w:szCs w:val="24"/>
          <w:lang w:eastAsia="ru-RU"/>
        </w:rPr>
        <w:t xml:space="preserve">При обучении </w:t>
      </w:r>
      <w:r w:rsidRPr="00911EAC">
        <w:rPr>
          <w:rFonts w:ascii="Times New Roman" w:eastAsia="Times New Roman" w:hAnsi="Times New Roman" w:cs="Times New Roman"/>
          <w:b/>
          <w:bCs/>
          <w:color w:val="000000"/>
          <w:sz w:val="24"/>
          <w:szCs w:val="24"/>
          <w:u w:val="single"/>
          <w:lang w:eastAsia="ru-RU"/>
        </w:rPr>
        <w:t>младшего школьного возраста</w:t>
      </w:r>
      <w:r w:rsidRPr="00911EAC">
        <w:rPr>
          <w:rFonts w:ascii="Times New Roman" w:eastAsia="Times New Roman" w:hAnsi="Times New Roman" w:cs="Times New Roman"/>
          <w:b/>
          <w:bCs/>
          <w:color w:val="000000"/>
          <w:sz w:val="24"/>
          <w:szCs w:val="24"/>
          <w:lang w:eastAsia="ru-RU"/>
        </w:rPr>
        <w:t xml:space="preserve"> </w:t>
      </w:r>
      <w:r w:rsidRPr="00911EAC">
        <w:rPr>
          <w:rFonts w:ascii="Times New Roman" w:eastAsia="Times New Roman" w:hAnsi="Times New Roman" w:cs="Times New Roman"/>
          <w:color w:val="000000"/>
          <w:sz w:val="24"/>
          <w:szCs w:val="24"/>
          <w:lang w:eastAsia="ru-RU"/>
        </w:rPr>
        <w:t>учитывается относительная его</w:t>
      </w:r>
      <w:r w:rsidR="00845D40" w:rsidRPr="003B6C11">
        <w:rPr>
          <w:rFonts w:ascii="Times New Roman" w:eastAsia="Times New Roman" w:hAnsi="Times New Roman" w:cs="Times New Roman"/>
          <w:color w:val="000000"/>
          <w:sz w:val="24"/>
          <w:szCs w:val="24"/>
          <w:lang w:eastAsia="ru-RU"/>
        </w:rPr>
        <w:t xml:space="preserve"> </w:t>
      </w:r>
      <w:r w:rsidRPr="00911EAC">
        <w:rPr>
          <w:rFonts w:ascii="Times New Roman" w:eastAsia="Times New Roman" w:hAnsi="Times New Roman" w:cs="Times New Roman"/>
          <w:color w:val="000000"/>
          <w:sz w:val="24"/>
          <w:szCs w:val="24"/>
          <w:lang w:eastAsia="ru-RU"/>
        </w:rPr>
        <w:t>самостоятельность, умение рассуждать. Эти навыки требуются при составлении маршрута «Дом-Школа-Дом». В данном случае необходимо рекомендовать родителям</w:t>
      </w:r>
      <w:r w:rsidR="00845D40" w:rsidRPr="003B6C11">
        <w:rPr>
          <w:rFonts w:ascii="Times New Roman" w:eastAsia="Times New Roman" w:hAnsi="Times New Roman" w:cs="Times New Roman"/>
          <w:color w:val="000000"/>
          <w:sz w:val="24"/>
          <w:szCs w:val="24"/>
          <w:lang w:eastAsia="ru-RU"/>
        </w:rPr>
        <w:t xml:space="preserve"> </w:t>
      </w:r>
      <w:r w:rsidRPr="00911EAC">
        <w:rPr>
          <w:rFonts w:ascii="Times New Roman" w:eastAsia="Times New Roman" w:hAnsi="Times New Roman" w:cs="Times New Roman"/>
          <w:color w:val="000000"/>
          <w:sz w:val="24"/>
          <w:szCs w:val="24"/>
          <w:lang w:eastAsia="ru-RU"/>
        </w:rPr>
        <w:t>составить несколько маршрутов, проработать их. Ребенок должен выбрать для себя</w:t>
      </w:r>
      <w:r w:rsidR="00845D40" w:rsidRPr="003B6C11">
        <w:rPr>
          <w:rFonts w:ascii="Times New Roman" w:eastAsia="Times New Roman" w:hAnsi="Times New Roman" w:cs="Times New Roman"/>
          <w:color w:val="000000"/>
          <w:sz w:val="24"/>
          <w:szCs w:val="24"/>
          <w:lang w:eastAsia="ru-RU"/>
        </w:rPr>
        <w:t xml:space="preserve"> </w:t>
      </w:r>
      <w:r w:rsidRPr="00911EAC">
        <w:rPr>
          <w:rFonts w:ascii="Times New Roman" w:eastAsia="Times New Roman" w:hAnsi="Times New Roman" w:cs="Times New Roman"/>
          <w:color w:val="000000"/>
          <w:sz w:val="24"/>
          <w:szCs w:val="24"/>
          <w:lang w:eastAsia="ru-RU"/>
        </w:rPr>
        <w:t>самый безопасный, которого он и будет придерживаться. Также необходимо использовать творческий потенциал школьников младшего школьного возраста.</w:t>
      </w:r>
    </w:p>
    <w:p w:rsidR="00911EAC" w:rsidRPr="00911EAC" w:rsidRDefault="00911EAC" w:rsidP="003B6C11">
      <w:pPr>
        <w:spacing w:after="0" w:line="240" w:lineRule="auto"/>
        <w:jc w:val="both"/>
        <w:rPr>
          <w:rFonts w:ascii="Times New Roman" w:eastAsia="Times New Roman" w:hAnsi="Times New Roman" w:cs="Times New Roman"/>
          <w:sz w:val="24"/>
          <w:szCs w:val="24"/>
          <w:lang w:eastAsia="ru-RU"/>
        </w:rPr>
      </w:pPr>
      <w:r w:rsidRPr="00911EAC">
        <w:rPr>
          <w:rFonts w:ascii="Times New Roman" w:eastAsia="Times New Roman" w:hAnsi="Times New Roman" w:cs="Times New Roman"/>
          <w:color w:val="000000"/>
          <w:sz w:val="24"/>
          <w:szCs w:val="24"/>
          <w:lang w:eastAsia="ru-RU"/>
        </w:rPr>
        <w:t xml:space="preserve">При обучении </w:t>
      </w:r>
      <w:r w:rsidRPr="00911EAC">
        <w:rPr>
          <w:rFonts w:ascii="Times New Roman" w:eastAsia="Times New Roman" w:hAnsi="Times New Roman" w:cs="Times New Roman"/>
          <w:b/>
          <w:bCs/>
          <w:color w:val="000000"/>
          <w:sz w:val="24"/>
          <w:szCs w:val="24"/>
          <w:u w:val="single"/>
          <w:lang w:eastAsia="ru-RU"/>
        </w:rPr>
        <w:t>подростков</w:t>
      </w:r>
      <w:r w:rsidRPr="00911EAC">
        <w:rPr>
          <w:rFonts w:ascii="Times New Roman" w:eastAsia="Times New Roman" w:hAnsi="Times New Roman" w:cs="Times New Roman"/>
          <w:b/>
          <w:bCs/>
          <w:color w:val="000000"/>
          <w:sz w:val="24"/>
          <w:szCs w:val="24"/>
          <w:lang w:eastAsia="ru-RU"/>
        </w:rPr>
        <w:t xml:space="preserve"> </w:t>
      </w:r>
      <w:r w:rsidRPr="00911EAC">
        <w:rPr>
          <w:rFonts w:ascii="Times New Roman" w:eastAsia="Times New Roman" w:hAnsi="Times New Roman" w:cs="Times New Roman"/>
          <w:color w:val="000000"/>
          <w:sz w:val="24"/>
          <w:szCs w:val="24"/>
          <w:lang w:eastAsia="ru-RU"/>
        </w:rPr>
        <w:t xml:space="preserve">учитывается основной вид его деятельности </w:t>
      </w:r>
      <w:r w:rsidR="00845D40" w:rsidRPr="003B6C11">
        <w:rPr>
          <w:rFonts w:ascii="Times New Roman" w:eastAsia="Times New Roman" w:hAnsi="Times New Roman" w:cs="Times New Roman"/>
          <w:color w:val="000000"/>
          <w:sz w:val="24"/>
          <w:szCs w:val="24"/>
          <w:lang w:eastAsia="ru-RU"/>
        </w:rPr>
        <w:t>–</w:t>
      </w:r>
      <w:r w:rsidRPr="00911EAC">
        <w:rPr>
          <w:rFonts w:ascii="Times New Roman" w:eastAsia="Times New Roman" w:hAnsi="Times New Roman" w:cs="Times New Roman"/>
          <w:color w:val="000000"/>
          <w:sz w:val="24"/>
          <w:szCs w:val="24"/>
          <w:lang w:eastAsia="ru-RU"/>
        </w:rPr>
        <w:t xml:space="preserve"> общение</w:t>
      </w:r>
      <w:r w:rsidR="00845D40" w:rsidRPr="003B6C11">
        <w:rPr>
          <w:rFonts w:ascii="Times New Roman" w:eastAsia="Times New Roman" w:hAnsi="Times New Roman" w:cs="Times New Roman"/>
          <w:color w:val="000000"/>
          <w:sz w:val="24"/>
          <w:szCs w:val="24"/>
          <w:lang w:eastAsia="ru-RU"/>
        </w:rPr>
        <w:t xml:space="preserve"> </w:t>
      </w:r>
      <w:r w:rsidRPr="00911EAC">
        <w:rPr>
          <w:rFonts w:ascii="Times New Roman" w:eastAsia="Times New Roman" w:hAnsi="Times New Roman" w:cs="Times New Roman"/>
          <w:color w:val="000000"/>
          <w:sz w:val="24"/>
          <w:szCs w:val="24"/>
          <w:lang w:eastAsia="ru-RU"/>
        </w:rPr>
        <w:t>с друзьями. В этом возрасте для них характерно перебежать дорогу на «СЛАБО». Способ работы в данной возрастной группе - анализ ситуации (рефлексия), используя</w:t>
      </w:r>
      <w:r w:rsidR="00EE2AAC" w:rsidRPr="003B6C11">
        <w:rPr>
          <w:rFonts w:ascii="Times New Roman" w:eastAsia="Times New Roman" w:hAnsi="Times New Roman" w:cs="Times New Roman"/>
          <w:color w:val="000000"/>
          <w:sz w:val="24"/>
          <w:szCs w:val="24"/>
          <w:lang w:eastAsia="ru-RU"/>
        </w:rPr>
        <w:t xml:space="preserve"> </w:t>
      </w:r>
      <w:r w:rsidRPr="00911EAC">
        <w:rPr>
          <w:rFonts w:ascii="Times New Roman" w:eastAsia="Times New Roman" w:hAnsi="Times New Roman" w:cs="Times New Roman"/>
          <w:color w:val="000000"/>
          <w:sz w:val="24"/>
          <w:szCs w:val="24"/>
          <w:lang w:eastAsia="ru-RU"/>
        </w:rPr>
        <w:t>чувство взрослости.</w:t>
      </w:r>
    </w:p>
    <w:p w:rsidR="00911EAC" w:rsidRPr="00911EAC" w:rsidRDefault="00911EAC" w:rsidP="003B6C11">
      <w:pPr>
        <w:spacing w:after="0" w:line="240" w:lineRule="auto"/>
        <w:jc w:val="both"/>
        <w:rPr>
          <w:rFonts w:ascii="Times New Roman" w:eastAsia="Times New Roman" w:hAnsi="Times New Roman" w:cs="Times New Roman"/>
          <w:sz w:val="24"/>
          <w:szCs w:val="24"/>
          <w:lang w:eastAsia="ru-RU"/>
        </w:rPr>
      </w:pPr>
      <w:r w:rsidRPr="00911EAC">
        <w:rPr>
          <w:rFonts w:ascii="Times New Roman" w:eastAsia="Times New Roman" w:hAnsi="Times New Roman" w:cs="Times New Roman"/>
          <w:b/>
          <w:bCs/>
          <w:color w:val="000000"/>
          <w:sz w:val="24"/>
          <w:szCs w:val="24"/>
          <w:u w:val="single"/>
          <w:lang w:eastAsia="ru-RU"/>
        </w:rPr>
        <w:t>Старшую подростковую группу</w:t>
      </w:r>
      <w:r w:rsidRPr="00911EAC">
        <w:rPr>
          <w:rFonts w:ascii="Times New Roman" w:eastAsia="Times New Roman" w:hAnsi="Times New Roman" w:cs="Times New Roman"/>
          <w:b/>
          <w:bCs/>
          <w:color w:val="000000"/>
          <w:sz w:val="24"/>
          <w:szCs w:val="24"/>
          <w:lang w:eastAsia="ru-RU"/>
        </w:rPr>
        <w:t xml:space="preserve"> </w:t>
      </w:r>
      <w:r w:rsidRPr="00911EAC">
        <w:rPr>
          <w:rFonts w:ascii="Times New Roman" w:eastAsia="Times New Roman" w:hAnsi="Times New Roman" w:cs="Times New Roman"/>
          <w:color w:val="000000"/>
          <w:sz w:val="24"/>
          <w:szCs w:val="24"/>
          <w:lang w:eastAsia="ru-RU"/>
        </w:rPr>
        <w:t>лучше использовать в волонтерском движении.</w:t>
      </w:r>
    </w:p>
    <w:p w:rsidR="00911EAC" w:rsidRPr="00911EAC" w:rsidRDefault="00911EAC" w:rsidP="003B6C11">
      <w:pPr>
        <w:spacing w:after="0" w:line="240" w:lineRule="auto"/>
        <w:jc w:val="both"/>
        <w:rPr>
          <w:rFonts w:ascii="Times New Roman" w:eastAsia="Times New Roman" w:hAnsi="Times New Roman" w:cs="Times New Roman"/>
          <w:sz w:val="24"/>
          <w:szCs w:val="24"/>
          <w:lang w:eastAsia="ru-RU"/>
        </w:rPr>
      </w:pPr>
      <w:r w:rsidRPr="00911EAC">
        <w:rPr>
          <w:rFonts w:ascii="Times New Roman" w:eastAsia="Times New Roman" w:hAnsi="Times New Roman" w:cs="Times New Roman"/>
          <w:color w:val="000000"/>
          <w:sz w:val="24"/>
          <w:szCs w:val="24"/>
          <w:lang w:eastAsia="ru-RU"/>
        </w:rPr>
        <w:t xml:space="preserve">В работе с подростками, к сожалению, редко используются интерактивные методы обучения, основанные на партнерской позиции и установлении причинно - следственной связи в действиях участников. Именно этим подросткам нужно самим брать «шефство» над </w:t>
      </w:r>
      <w:proofErr w:type="spellStart"/>
      <w:r w:rsidRPr="00911EAC">
        <w:rPr>
          <w:rFonts w:ascii="Times New Roman" w:eastAsia="Times New Roman" w:hAnsi="Times New Roman" w:cs="Times New Roman"/>
          <w:color w:val="000000"/>
          <w:sz w:val="24"/>
          <w:szCs w:val="24"/>
          <w:lang w:eastAsia="ru-RU"/>
        </w:rPr>
        <w:t>младшешкольниками</w:t>
      </w:r>
      <w:proofErr w:type="spellEnd"/>
      <w:r w:rsidRPr="00911EAC">
        <w:rPr>
          <w:rFonts w:ascii="Times New Roman" w:eastAsia="Times New Roman" w:hAnsi="Times New Roman" w:cs="Times New Roman"/>
          <w:color w:val="000000"/>
          <w:sz w:val="24"/>
          <w:szCs w:val="24"/>
          <w:lang w:eastAsia="ru-RU"/>
        </w:rPr>
        <w:t>, и участвовать в тех же отрядах ЮИД в качестве</w:t>
      </w:r>
      <w:r w:rsidR="00EE2AAC" w:rsidRPr="003B6C11">
        <w:rPr>
          <w:rFonts w:ascii="Times New Roman" w:eastAsia="Times New Roman" w:hAnsi="Times New Roman" w:cs="Times New Roman"/>
          <w:color w:val="000000"/>
          <w:sz w:val="24"/>
          <w:szCs w:val="24"/>
          <w:lang w:eastAsia="ru-RU"/>
        </w:rPr>
        <w:t xml:space="preserve"> </w:t>
      </w:r>
      <w:r w:rsidRPr="00911EAC">
        <w:rPr>
          <w:rFonts w:ascii="Times New Roman" w:eastAsia="Times New Roman" w:hAnsi="Times New Roman" w:cs="Times New Roman"/>
          <w:color w:val="000000"/>
          <w:sz w:val="24"/>
          <w:szCs w:val="24"/>
          <w:lang w:eastAsia="ru-RU"/>
        </w:rPr>
        <w:t>организаторов.</w:t>
      </w:r>
    </w:p>
    <w:p w:rsidR="00911EAC" w:rsidRPr="003B6C11" w:rsidRDefault="00911EAC" w:rsidP="003B6C11">
      <w:pPr>
        <w:pStyle w:val="a3"/>
        <w:numPr>
          <w:ilvl w:val="0"/>
          <w:numId w:val="4"/>
        </w:numPr>
        <w:spacing w:after="0" w:line="240" w:lineRule="auto"/>
        <w:jc w:val="both"/>
        <w:rPr>
          <w:rFonts w:ascii="Times New Roman" w:eastAsia="Times New Roman" w:hAnsi="Times New Roman" w:cs="Times New Roman"/>
          <w:sz w:val="24"/>
          <w:szCs w:val="24"/>
          <w:lang w:eastAsia="ru-RU"/>
        </w:rPr>
      </w:pPr>
      <w:r w:rsidRPr="003B6C11">
        <w:rPr>
          <w:rFonts w:ascii="Times New Roman" w:eastAsia="Times New Roman" w:hAnsi="Times New Roman" w:cs="Times New Roman"/>
          <w:b/>
          <w:bCs/>
          <w:color w:val="000000"/>
          <w:sz w:val="24"/>
          <w:szCs w:val="24"/>
          <w:lang w:eastAsia="ru-RU"/>
        </w:rPr>
        <w:t xml:space="preserve"> При изучении ПДД совершенно неэффективен и непродуктивен метод их заучивания.</w:t>
      </w:r>
    </w:p>
    <w:p w:rsidR="00911EAC" w:rsidRPr="00911EAC" w:rsidRDefault="00911EAC" w:rsidP="003B6C11">
      <w:pPr>
        <w:spacing w:after="0" w:line="240" w:lineRule="auto"/>
        <w:jc w:val="both"/>
        <w:rPr>
          <w:rFonts w:ascii="Times New Roman" w:eastAsia="Times New Roman" w:hAnsi="Times New Roman" w:cs="Times New Roman"/>
          <w:sz w:val="24"/>
          <w:szCs w:val="24"/>
          <w:lang w:eastAsia="ru-RU"/>
        </w:rPr>
      </w:pPr>
      <w:r w:rsidRPr="00911EAC">
        <w:rPr>
          <w:rFonts w:ascii="Times New Roman" w:eastAsia="Times New Roman" w:hAnsi="Times New Roman" w:cs="Times New Roman"/>
          <w:color w:val="000000"/>
          <w:sz w:val="24"/>
          <w:szCs w:val="24"/>
          <w:lang w:eastAsia="ru-RU"/>
        </w:rPr>
        <w:t xml:space="preserve">По мнению специалистов, формальное знание ПДД обеспечивает детям лишь 10% желаемой безопасности. Остальное достигается лишь при помощи </w:t>
      </w:r>
      <w:r w:rsidRPr="00911EAC">
        <w:rPr>
          <w:rFonts w:ascii="Times New Roman" w:eastAsia="Times New Roman" w:hAnsi="Times New Roman" w:cs="Times New Roman"/>
          <w:b/>
          <w:bCs/>
          <w:color w:val="000000"/>
          <w:sz w:val="24"/>
          <w:szCs w:val="24"/>
          <w:lang w:eastAsia="ru-RU"/>
        </w:rPr>
        <w:t>умения про</w:t>
      </w:r>
      <w:r w:rsidRPr="00911EAC">
        <w:rPr>
          <w:rFonts w:ascii="Times New Roman" w:eastAsia="Times New Roman" w:hAnsi="Times New Roman" w:cs="Times New Roman"/>
          <w:b/>
          <w:bCs/>
          <w:color w:val="000000"/>
          <w:sz w:val="24"/>
          <w:szCs w:val="24"/>
          <w:lang w:eastAsia="ru-RU"/>
        </w:rPr>
        <w:softHyphen/>
        <w:t xml:space="preserve">гнозировать </w:t>
      </w:r>
      <w:r w:rsidRPr="00911EAC">
        <w:rPr>
          <w:rFonts w:ascii="Times New Roman" w:eastAsia="Times New Roman" w:hAnsi="Times New Roman" w:cs="Times New Roman"/>
          <w:color w:val="000000"/>
          <w:sz w:val="24"/>
          <w:szCs w:val="24"/>
          <w:lang w:eastAsia="ru-RU"/>
        </w:rPr>
        <w:t xml:space="preserve">опасность на дороге и действовать адекватно обстановке. Несмотря на всю важность знания самих Правил надо учить детей не столько правилам, сколько </w:t>
      </w:r>
      <w:r w:rsidRPr="00911EAC">
        <w:rPr>
          <w:rFonts w:ascii="Times New Roman" w:eastAsia="Times New Roman" w:hAnsi="Times New Roman" w:cs="Times New Roman"/>
          <w:b/>
          <w:bCs/>
          <w:color w:val="000000"/>
          <w:sz w:val="24"/>
          <w:szCs w:val="24"/>
          <w:lang w:eastAsia="ru-RU"/>
        </w:rPr>
        <w:lastRenderedPageBreak/>
        <w:t xml:space="preserve">анализу возникновения </w:t>
      </w:r>
      <w:r w:rsidRPr="00911EAC">
        <w:rPr>
          <w:rFonts w:ascii="Times New Roman" w:eastAsia="Times New Roman" w:hAnsi="Times New Roman" w:cs="Times New Roman"/>
          <w:color w:val="000000"/>
          <w:sz w:val="24"/>
          <w:szCs w:val="24"/>
          <w:lang w:eastAsia="ru-RU"/>
        </w:rPr>
        <w:t>опасностей на дороге, отрабатывать у них навык правильно</w:t>
      </w:r>
      <w:r w:rsidRPr="00911EAC">
        <w:rPr>
          <w:rFonts w:ascii="Times New Roman" w:eastAsia="Times New Roman" w:hAnsi="Times New Roman" w:cs="Times New Roman"/>
          <w:color w:val="000000"/>
          <w:sz w:val="24"/>
          <w:szCs w:val="24"/>
          <w:lang w:eastAsia="ru-RU"/>
        </w:rPr>
        <w:softHyphen/>
        <w:t>го поведения.</w:t>
      </w:r>
    </w:p>
    <w:p w:rsidR="00911EAC" w:rsidRPr="00911EAC" w:rsidRDefault="00EE2AAC" w:rsidP="003B6C11">
      <w:pPr>
        <w:spacing w:after="0" w:line="240" w:lineRule="auto"/>
        <w:ind w:firstLine="426"/>
        <w:jc w:val="both"/>
        <w:rPr>
          <w:rFonts w:ascii="Times New Roman" w:eastAsia="Times New Roman" w:hAnsi="Times New Roman" w:cs="Times New Roman"/>
          <w:b/>
          <w:bCs/>
          <w:color w:val="000000"/>
          <w:sz w:val="24"/>
          <w:szCs w:val="24"/>
          <w:lang w:eastAsia="ru-RU"/>
        </w:rPr>
      </w:pPr>
      <w:r w:rsidRPr="003B6C11">
        <w:rPr>
          <w:rFonts w:ascii="Times New Roman" w:eastAsia="Times New Roman" w:hAnsi="Times New Roman" w:cs="Times New Roman"/>
          <w:b/>
          <w:bCs/>
          <w:color w:val="000000"/>
          <w:sz w:val="24"/>
          <w:szCs w:val="24"/>
          <w:lang w:eastAsia="ru-RU"/>
        </w:rPr>
        <w:t>3</w:t>
      </w:r>
      <w:r w:rsidRPr="003B6C11">
        <w:rPr>
          <w:rFonts w:ascii="Times New Roman" w:eastAsia="Times New Roman" w:hAnsi="Times New Roman" w:cs="Times New Roman"/>
          <w:b/>
          <w:bCs/>
          <w:color w:val="000000"/>
          <w:sz w:val="24"/>
          <w:szCs w:val="24"/>
          <w:lang w:eastAsia="ru-RU"/>
        </w:rPr>
        <w:tab/>
      </w:r>
      <w:r w:rsidR="00911EAC" w:rsidRPr="00911EAC">
        <w:rPr>
          <w:rFonts w:ascii="Times New Roman" w:eastAsia="Times New Roman" w:hAnsi="Times New Roman" w:cs="Times New Roman"/>
          <w:b/>
          <w:bCs/>
          <w:color w:val="000000"/>
          <w:sz w:val="24"/>
          <w:szCs w:val="24"/>
          <w:lang w:eastAsia="ru-RU"/>
        </w:rPr>
        <w:t xml:space="preserve"> Специфика преподавания предмета ПДД в школе заключается в том, что дети должны не </w:t>
      </w:r>
      <w:r w:rsidR="00911EAC" w:rsidRPr="00911EAC">
        <w:rPr>
          <w:rFonts w:ascii="Times New Roman" w:eastAsia="Times New Roman" w:hAnsi="Times New Roman" w:cs="Times New Roman"/>
          <w:b/>
          <w:bCs/>
          <w:color w:val="000000"/>
          <w:sz w:val="24"/>
          <w:szCs w:val="24"/>
          <w:u w:val="single"/>
          <w:lang w:eastAsia="ru-RU"/>
        </w:rPr>
        <w:t>ПДД</w:t>
      </w:r>
      <w:r w:rsidR="00911EAC" w:rsidRPr="00911EAC">
        <w:rPr>
          <w:rFonts w:ascii="Times New Roman" w:eastAsia="Times New Roman" w:hAnsi="Times New Roman" w:cs="Times New Roman"/>
          <w:b/>
          <w:bCs/>
          <w:color w:val="000000"/>
          <w:sz w:val="24"/>
          <w:szCs w:val="24"/>
          <w:lang w:eastAsia="ru-RU"/>
        </w:rPr>
        <w:t xml:space="preserve"> учить, а правила безопасного поведения на проезжей части.</w:t>
      </w:r>
    </w:p>
    <w:p w:rsidR="00911EAC" w:rsidRPr="00911EAC" w:rsidRDefault="00911EAC" w:rsidP="003B6C11">
      <w:pPr>
        <w:spacing w:after="0" w:line="240" w:lineRule="auto"/>
        <w:jc w:val="both"/>
        <w:rPr>
          <w:rFonts w:ascii="Times New Roman" w:eastAsia="Times New Roman" w:hAnsi="Times New Roman" w:cs="Times New Roman"/>
          <w:sz w:val="24"/>
          <w:szCs w:val="24"/>
          <w:lang w:eastAsia="ru-RU"/>
        </w:rPr>
      </w:pPr>
      <w:r w:rsidRPr="00911EAC">
        <w:rPr>
          <w:rFonts w:ascii="Times New Roman" w:eastAsia="Times New Roman" w:hAnsi="Times New Roman" w:cs="Times New Roman"/>
          <w:color w:val="000000"/>
          <w:sz w:val="24"/>
          <w:szCs w:val="24"/>
          <w:lang w:eastAsia="ru-RU"/>
        </w:rPr>
        <w:t xml:space="preserve"> «Правила дорожного движения» - нормативный документ, единый для всех, поэтому обучать ребенка должны </w:t>
      </w:r>
      <w:r w:rsidRPr="00911EAC">
        <w:rPr>
          <w:rFonts w:ascii="Times New Roman" w:eastAsia="Times New Roman" w:hAnsi="Times New Roman" w:cs="Times New Roman"/>
          <w:b/>
          <w:bCs/>
          <w:color w:val="000000"/>
          <w:sz w:val="24"/>
          <w:szCs w:val="24"/>
          <w:lang w:eastAsia="ru-RU"/>
        </w:rPr>
        <w:t xml:space="preserve">нормативному </w:t>
      </w:r>
      <w:r w:rsidRPr="00911EAC">
        <w:rPr>
          <w:rFonts w:ascii="Times New Roman" w:eastAsia="Times New Roman" w:hAnsi="Times New Roman" w:cs="Times New Roman"/>
          <w:color w:val="000000"/>
          <w:sz w:val="24"/>
          <w:szCs w:val="24"/>
          <w:lang w:eastAsia="ru-RU"/>
        </w:rPr>
        <w:t>поведению. Но, к сожалению, они написаны без всякого расчета на детей. В некоторых пунктах ПДД или вовсе отсутствуют указания о том, как должны вести себя пешеходы в той или иной конкретной</w:t>
      </w:r>
      <w:r w:rsidR="00EE2AAC" w:rsidRPr="003B6C11">
        <w:rPr>
          <w:rFonts w:ascii="Times New Roman" w:eastAsia="Times New Roman" w:hAnsi="Times New Roman" w:cs="Times New Roman"/>
          <w:color w:val="000000"/>
          <w:sz w:val="24"/>
          <w:szCs w:val="24"/>
          <w:lang w:eastAsia="ru-RU"/>
        </w:rPr>
        <w:t xml:space="preserve"> </w:t>
      </w:r>
      <w:r w:rsidRPr="00911EAC">
        <w:rPr>
          <w:rFonts w:ascii="Times New Roman" w:eastAsia="Times New Roman" w:hAnsi="Times New Roman" w:cs="Times New Roman"/>
          <w:color w:val="000000"/>
          <w:sz w:val="24"/>
          <w:szCs w:val="24"/>
          <w:lang w:eastAsia="ru-RU"/>
        </w:rPr>
        <w:t>ситуации или даны очень расплывчатые указания.</w:t>
      </w:r>
    </w:p>
    <w:p w:rsidR="00911EAC" w:rsidRPr="00911EAC" w:rsidRDefault="00911EAC" w:rsidP="003B6C11">
      <w:pPr>
        <w:spacing w:after="0" w:line="240" w:lineRule="auto"/>
        <w:jc w:val="both"/>
        <w:rPr>
          <w:rFonts w:ascii="Times New Roman" w:eastAsia="Times New Roman" w:hAnsi="Times New Roman" w:cs="Times New Roman"/>
          <w:color w:val="000000"/>
          <w:sz w:val="24"/>
          <w:szCs w:val="24"/>
          <w:lang w:eastAsia="ru-RU"/>
        </w:rPr>
      </w:pPr>
      <w:r w:rsidRPr="00911EAC">
        <w:rPr>
          <w:rFonts w:ascii="Times New Roman" w:eastAsia="Times New Roman" w:hAnsi="Times New Roman" w:cs="Times New Roman"/>
          <w:color w:val="000000"/>
          <w:sz w:val="24"/>
          <w:szCs w:val="24"/>
          <w:lang w:eastAsia="ru-RU"/>
        </w:rPr>
        <w:t xml:space="preserve"> Несмотря, на имеющийся в ПДД раздел «Обязанности пешеходов», многие вопросы, касающиеся пешеходов, разбросаны по разным разделам Правил (6, 8, 11, 12, 13, 14, 16, 17). Вероятно, отсюда идет ошибочное представление многих педагогов, преподающих Правила безопасного поведения на дороге, что все правила пешеходов сосредоточены только в разделе 4.</w:t>
      </w:r>
    </w:p>
    <w:p w:rsidR="00911EAC" w:rsidRPr="00911EAC" w:rsidRDefault="00911EAC" w:rsidP="003B6C11">
      <w:pPr>
        <w:spacing w:after="0" w:line="240" w:lineRule="auto"/>
        <w:jc w:val="both"/>
        <w:rPr>
          <w:rFonts w:ascii="Times New Roman" w:eastAsia="Times New Roman" w:hAnsi="Times New Roman" w:cs="Times New Roman"/>
          <w:color w:val="000000"/>
          <w:sz w:val="24"/>
          <w:szCs w:val="24"/>
          <w:lang w:eastAsia="ru-RU"/>
        </w:rPr>
      </w:pPr>
      <w:r w:rsidRPr="00911EAC">
        <w:rPr>
          <w:rFonts w:ascii="Times New Roman" w:eastAsia="Times New Roman" w:hAnsi="Times New Roman" w:cs="Times New Roman"/>
          <w:color w:val="000000"/>
          <w:sz w:val="24"/>
          <w:szCs w:val="24"/>
          <w:lang w:eastAsia="ru-RU"/>
        </w:rPr>
        <w:t xml:space="preserve"> Работа по дорожной безопасности является </w:t>
      </w:r>
      <w:r w:rsidR="00EE2AAC" w:rsidRPr="003B6C11">
        <w:rPr>
          <w:rFonts w:ascii="Times New Roman" w:eastAsia="Times New Roman" w:hAnsi="Times New Roman" w:cs="Times New Roman"/>
          <w:color w:val="000000"/>
          <w:sz w:val="24"/>
          <w:szCs w:val="24"/>
          <w:lang w:eastAsia="ru-RU"/>
        </w:rPr>
        <w:t>частью общеобразовательного про</w:t>
      </w:r>
      <w:r w:rsidRPr="00911EAC">
        <w:rPr>
          <w:rFonts w:ascii="Times New Roman" w:eastAsia="Times New Roman" w:hAnsi="Times New Roman" w:cs="Times New Roman"/>
          <w:color w:val="000000"/>
          <w:sz w:val="24"/>
          <w:szCs w:val="24"/>
          <w:lang w:eastAsia="ru-RU"/>
        </w:rPr>
        <w:t>цесса. Нельзя ограничивается изучением ПДД только в рамках одного предмета.</w:t>
      </w:r>
    </w:p>
    <w:p w:rsidR="00911EAC" w:rsidRPr="00911EAC" w:rsidRDefault="00911EAC" w:rsidP="003B6C11">
      <w:pPr>
        <w:spacing w:after="0" w:line="240" w:lineRule="auto"/>
        <w:jc w:val="both"/>
        <w:rPr>
          <w:rFonts w:ascii="Times New Roman" w:eastAsia="Times New Roman" w:hAnsi="Times New Roman" w:cs="Times New Roman"/>
          <w:color w:val="000000"/>
          <w:sz w:val="24"/>
          <w:szCs w:val="24"/>
          <w:lang w:eastAsia="ru-RU"/>
        </w:rPr>
      </w:pPr>
      <w:r w:rsidRPr="00911EAC">
        <w:rPr>
          <w:rFonts w:ascii="Times New Roman" w:eastAsia="Times New Roman" w:hAnsi="Times New Roman" w:cs="Times New Roman"/>
          <w:color w:val="000000"/>
          <w:sz w:val="24"/>
          <w:szCs w:val="24"/>
          <w:lang w:eastAsia="ru-RU"/>
        </w:rPr>
        <w:t xml:space="preserve"> Учитель, преподающий Правила дорожного движения, должен сочетать в себе знание этого предмета со всеми особенностями, умение преподнести его учащимся и заинтересовать ими их, должен знать возрастные и психофизиологические особенности учащихся, знать и учитывать их способности воспринимать предлагаемый материал.</w:t>
      </w:r>
    </w:p>
    <w:p w:rsidR="00911EAC" w:rsidRDefault="00911EAC" w:rsidP="003B6C11">
      <w:pPr>
        <w:spacing w:after="0" w:line="240" w:lineRule="auto"/>
        <w:jc w:val="both"/>
        <w:rPr>
          <w:rFonts w:ascii="Times New Roman" w:eastAsia="Times New Roman" w:hAnsi="Times New Roman" w:cs="Times New Roman"/>
          <w:b/>
          <w:bCs/>
          <w:color w:val="000000"/>
          <w:sz w:val="24"/>
          <w:szCs w:val="24"/>
          <w:lang w:eastAsia="ru-RU"/>
        </w:rPr>
      </w:pPr>
      <w:r w:rsidRPr="00911EAC">
        <w:rPr>
          <w:rFonts w:ascii="Times New Roman" w:eastAsia="Times New Roman" w:hAnsi="Times New Roman" w:cs="Times New Roman"/>
          <w:b/>
          <w:bCs/>
          <w:color w:val="000000"/>
          <w:sz w:val="24"/>
          <w:szCs w:val="24"/>
          <w:lang w:eastAsia="ru-RU"/>
        </w:rPr>
        <w:t>Главное - привить устойчивые навыки безопасного поведения в любой дорожной ситуации</w:t>
      </w:r>
      <w:r w:rsidR="003B6C11">
        <w:rPr>
          <w:rFonts w:ascii="Times New Roman" w:eastAsia="Times New Roman" w:hAnsi="Times New Roman" w:cs="Times New Roman"/>
          <w:b/>
          <w:bCs/>
          <w:color w:val="000000"/>
          <w:sz w:val="24"/>
          <w:szCs w:val="24"/>
          <w:lang w:eastAsia="ru-RU"/>
        </w:rPr>
        <w:t>.</w:t>
      </w:r>
    </w:p>
    <w:p w:rsidR="003B6C11" w:rsidRPr="00911EAC" w:rsidRDefault="003B6C11" w:rsidP="003B6C11">
      <w:pPr>
        <w:spacing w:after="0" w:line="240" w:lineRule="auto"/>
        <w:jc w:val="both"/>
        <w:rPr>
          <w:rFonts w:ascii="Times New Roman" w:eastAsia="Times New Roman" w:hAnsi="Times New Roman" w:cs="Times New Roman"/>
          <w:sz w:val="24"/>
          <w:szCs w:val="24"/>
          <w:lang w:eastAsia="ru-RU"/>
        </w:rPr>
      </w:pPr>
    </w:p>
    <w:p w:rsidR="00911EAC" w:rsidRPr="00911EAC" w:rsidRDefault="00911EAC" w:rsidP="003B6C11">
      <w:pPr>
        <w:spacing w:after="0" w:line="240" w:lineRule="auto"/>
        <w:jc w:val="center"/>
        <w:rPr>
          <w:rFonts w:ascii="Times New Roman" w:eastAsia="Times New Roman" w:hAnsi="Times New Roman" w:cs="Times New Roman"/>
          <w:b/>
          <w:bCs/>
          <w:color w:val="000000"/>
          <w:sz w:val="24"/>
          <w:szCs w:val="24"/>
          <w:u w:val="single"/>
          <w:lang w:eastAsia="ru-RU"/>
        </w:rPr>
      </w:pPr>
      <w:r w:rsidRPr="00911EAC">
        <w:rPr>
          <w:rFonts w:ascii="Times New Roman" w:eastAsia="Times New Roman" w:hAnsi="Times New Roman" w:cs="Times New Roman"/>
          <w:b/>
          <w:bCs/>
          <w:color w:val="000000"/>
          <w:sz w:val="24"/>
          <w:szCs w:val="24"/>
          <w:u w:val="single"/>
          <w:lang w:eastAsia="ru-RU"/>
        </w:rPr>
        <w:t xml:space="preserve">Ошибки и неточности в преподавании </w:t>
      </w:r>
      <w:r w:rsidRPr="00911EAC">
        <w:rPr>
          <w:rFonts w:ascii="Times New Roman" w:eastAsia="Times New Roman" w:hAnsi="Times New Roman" w:cs="Times New Roman"/>
          <w:b/>
          <w:color w:val="000000"/>
          <w:sz w:val="24"/>
          <w:szCs w:val="24"/>
          <w:u w:val="single"/>
          <w:lang w:eastAsia="ru-RU"/>
        </w:rPr>
        <w:t>П</w:t>
      </w:r>
      <w:r w:rsidR="003B6C11" w:rsidRPr="003B6C11">
        <w:rPr>
          <w:rFonts w:ascii="Times New Roman" w:eastAsia="Times New Roman" w:hAnsi="Times New Roman" w:cs="Times New Roman"/>
          <w:b/>
          <w:color w:val="000000"/>
          <w:sz w:val="24"/>
          <w:szCs w:val="24"/>
          <w:u w:val="single"/>
          <w:lang w:eastAsia="ru-RU"/>
        </w:rPr>
        <w:t>Д</w:t>
      </w:r>
      <w:r w:rsidRPr="00911EAC">
        <w:rPr>
          <w:rFonts w:ascii="Times New Roman" w:eastAsia="Times New Roman" w:hAnsi="Times New Roman" w:cs="Times New Roman"/>
          <w:b/>
          <w:color w:val="000000"/>
          <w:sz w:val="24"/>
          <w:szCs w:val="24"/>
          <w:u w:val="single"/>
          <w:lang w:eastAsia="ru-RU"/>
        </w:rPr>
        <w:t>Д.</w:t>
      </w:r>
    </w:p>
    <w:p w:rsidR="00EE2AAC" w:rsidRPr="003B6C11" w:rsidRDefault="00EE2AAC" w:rsidP="003B6C11">
      <w:pPr>
        <w:spacing w:after="0" w:line="240" w:lineRule="auto"/>
        <w:jc w:val="both"/>
        <w:rPr>
          <w:rFonts w:ascii="Times New Roman" w:eastAsia="Times New Roman" w:hAnsi="Times New Roman" w:cs="Times New Roman"/>
          <w:b/>
          <w:bCs/>
          <w:color w:val="000000"/>
          <w:sz w:val="24"/>
          <w:szCs w:val="24"/>
          <w:lang w:eastAsia="ru-RU"/>
        </w:rPr>
      </w:pPr>
    </w:p>
    <w:p w:rsidR="00911EAC" w:rsidRPr="00911EAC" w:rsidRDefault="00911EAC" w:rsidP="003B6C11">
      <w:pPr>
        <w:spacing w:after="0" w:line="240" w:lineRule="auto"/>
        <w:jc w:val="both"/>
        <w:rPr>
          <w:rFonts w:ascii="Times New Roman" w:eastAsia="Times New Roman" w:hAnsi="Times New Roman" w:cs="Times New Roman"/>
          <w:b/>
          <w:bCs/>
          <w:color w:val="000000"/>
          <w:sz w:val="24"/>
          <w:szCs w:val="24"/>
          <w:lang w:eastAsia="ru-RU"/>
        </w:rPr>
      </w:pPr>
      <w:r w:rsidRPr="00911EAC">
        <w:rPr>
          <w:rFonts w:ascii="Times New Roman" w:eastAsia="Times New Roman" w:hAnsi="Times New Roman" w:cs="Times New Roman"/>
          <w:b/>
          <w:bCs/>
          <w:color w:val="000000"/>
          <w:sz w:val="24"/>
          <w:szCs w:val="24"/>
          <w:lang w:eastAsia="ru-RU"/>
        </w:rPr>
        <w:t>Учат: Обходи трамвай спереди, автобус - сзади.</w:t>
      </w:r>
    </w:p>
    <w:p w:rsidR="00911EAC" w:rsidRPr="00911EAC" w:rsidRDefault="00911EAC" w:rsidP="003B6C11">
      <w:pPr>
        <w:spacing w:after="0" w:line="240" w:lineRule="auto"/>
        <w:jc w:val="both"/>
        <w:rPr>
          <w:rFonts w:ascii="Times New Roman" w:eastAsia="Times New Roman" w:hAnsi="Times New Roman" w:cs="Times New Roman"/>
          <w:sz w:val="24"/>
          <w:szCs w:val="24"/>
          <w:lang w:eastAsia="ru-RU"/>
        </w:rPr>
      </w:pPr>
      <w:r w:rsidRPr="00911EAC">
        <w:rPr>
          <w:rFonts w:ascii="Times New Roman" w:eastAsia="Times New Roman" w:hAnsi="Times New Roman" w:cs="Times New Roman"/>
          <w:color w:val="000000"/>
          <w:sz w:val="24"/>
          <w:szCs w:val="24"/>
          <w:lang w:eastAsia="ru-RU"/>
        </w:rPr>
        <w:t>Это правило давно устарело и не спасает, а, напротив, создает аварийную ситуацию, так как при выходе пешехода сзади или спереди транспортного средства ни водитель, ни пешеход не видят друг друга, и может произойти наезд. Порядок пересечения проезжей части дороги строго оговорен Правилами дорожного движения, и он не связан с обходом маршрутного транспорта! Упоминание об обходе трамвая или автобуса последний раз имело место в «Правилах движение транспорта и пешеходов»</w:t>
      </w:r>
      <w:r w:rsidR="00EE2AAC" w:rsidRPr="003B6C11">
        <w:rPr>
          <w:rFonts w:ascii="Times New Roman" w:eastAsia="Times New Roman" w:hAnsi="Times New Roman" w:cs="Times New Roman"/>
          <w:color w:val="000000"/>
          <w:sz w:val="24"/>
          <w:szCs w:val="24"/>
          <w:lang w:eastAsia="ru-RU"/>
        </w:rPr>
        <w:t xml:space="preserve"> </w:t>
      </w:r>
      <w:proofErr w:type="spellStart"/>
      <w:r w:rsidRPr="00911EAC">
        <w:rPr>
          <w:rFonts w:ascii="Times New Roman" w:eastAsia="Times New Roman" w:hAnsi="Times New Roman" w:cs="Times New Roman"/>
          <w:color w:val="000000"/>
          <w:sz w:val="24"/>
          <w:szCs w:val="24"/>
          <w:lang w:eastAsia="ru-RU"/>
        </w:rPr>
        <w:t>еше</w:t>
      </w:r>
      <w:proofErr w:type="spellEnd"/>
      <w:r w:rsidRPr="00911EAC">
        <w:rPr>
          <w:rFonts w:ascii="Times New Roman" w:eastAsia="Times New Roman" w:hAnsi="Times New Roman" w:cs="Times New Roman"/>
          <w:color w:val="000000"/>
          <w:sz w:val="24"/>
          <w:szCs w:val="24"/>
          <w:lang w:eastAsia="ru-RU"/>
        </w:rPr>
        <w:t xml:space="preserve"> в 1958 году! </w:t>
      </w:r>
      <w:r w:rsidRPr="00911EAC">
        <w:rPr>
          <w:rFonts w:ascii="Times New Roman" w:eastAsia="Times New Roman" w:hAnsi="Times New Roman" w:cs="Times New Roman"/>
          <w:b/>
          <w:bCs/>
          <w:i/>
          <w:iCs/>
          <w:color w:val="000000"/>
          <w:sz w:val="24"/>
          <w:szCs w:val="24"/>
          <w:lang w:eastAsia="ru-RU"/>
        </w:rPr>
        <w:t>Необходимо учить -</w:t>
      </w:r>
      <w:r w:rsidRPr="00911EAC">
        <w:rPr>
          <w:rFonts w:ascii="Times New Roman" w:eastAsia="Times New Roman" w:hAnsi="Times New Roman" w:cs="Times New Roman"/>
          <w:color w:val="000000"/>
          <w:sz w:val="24"/>
          <w:szCs w:val="24"/>
          <w:lang w:eastAsia="ru-RU"/>
        </w:rPr>
        <w:t xml:space="preserve"> дойди до ближайшего пешеходного перехода или другого</w:t>
      </w:r>
      <w:r w:rsidR="00EE2AAC" w:rsidRPr="003B6C11">
        <w:rPr>
          <w:rFonts w:ascii="Times New Roman" w:eastAsia="Times New Roman" w:hAnsi="Times New Roman" w:cs="Times New Roman"/>
          <w:color w:val="000000"/>
          <w:sz w:val="24"/>
          <w:szCs w:val="24"/>
          <w:lang w:eastAsia="ru-RU"/>
        </w:rPr>
        <w:t xml:space="preserve"> </w:t>
      </w:r>
      <w:r w:rsidRPr="00911EAC">
        <w:rPr>
          <w:rFonts w:ascii="Times New Roman" w:eastAsia="Times New Roman" w:hAnsi="Times New Roman" w:cs="Times New Roman"/>
          <w:color w:val="000000"/>
          <w:sz w:val="24"/>
          <w:szCs w:val="24"/>
          <w:lang w:eastAsia="ru-RU"/>
        </w:rPr>
        <w:t>участка, предназначенного для перехода, и переходи там. Если перехода нет, жди, пока автобус или другое транспортное средство отъедет на безопасное расстояние или переходи в другом месте, где дорога хорошо просматривается в обе стороны.</w:t>
      </w:r>
    </w:p>
    <w:p w:rsidR="00911EAC" w:rsidRPr="00911EAC" w:rsidRDefault="00911EAC" w:rsidP="003B6C11">
      <w:pPr>
        <w:spacing w:after="0" w:line="240" w:lineRule="auto"/>
        <w:jc w:val="both"/>
        <w:rPr>
          <w:rFonts w:ascii="Times New Roman" w:eastAsia="Times New Roman" w:hAnsi="Times New Roman" w:cs="Times New Roman"/>
          <w:b/>
          <w:bCs/>
          <w:color w:val="000000"/>
          <w:sz w:val="24"/>
          <w:szCs w:val="24"/>
          <w:lang w:eastAsia="ru-RU"/>
        </w:rPr>
      </w:pPr>
      <w:r w:rsidRPr="00911EAC">
        <w:rPr>
          <w:rFonts w:ascii="Times New Roman" w:eastAsia="Times New Roman" w:hAnsi="Times New Roman" w:cs="Times New Roman"/>
          <w:b/>
          <w:bCs/>
          <w:color w:val="000000"/>
          <w:sz w:val="24"/>
          <w:szCs w:val="24"/>
          <w:lang w:eastAsia="ru-RU"/>
        </w:rPr>
        <w:t>Учат: При переходе улицы посмотри налево, а дойдя до середины - посмотри направо.</w:t>
      </w:r>
    </w:p>
    <w:p w:rsidR="00911EAC" w:rsidRPr="00911EAC" w:rsidRDefault="00911EAC" w:rsidP="003B6C11">
      <w:pPr>
        <w:spacing w:after="0" w:line="240" w:lineRule="auto"/>
        <w:jc w:val="both"/>
        <w:rPr>
          <w:rFonts w:ascii="Times New Roman" w:eastAsia="Times New Roman" w:hAnsi="Times New Roman" w:cs="Times New Roman"/>
          <w:sz w:val="24"/>
          <w:szCs w:val="24"/>
          <w:lang w:eastAsia="ru-RU"/>
        </w:rPr>
      </w:pPr>
      <w:r w:rsidRPr="00911EAC">
        <w:rPr>
          <w:rFonts w:ascii="Times New Roman" w:eastAsia="Times New Roman" w:hAnsi="Times New Roman" w:cs="Times New Roman"/>
          <w:color w:val="000000"/>
          <w:sz w:val="24"/>
          <w:szCs w:val="24"/>
          <w:lang w:eastAsia="ru-RU"/>
        </w:rPr>
        <w:t xml:space="preserve">Это правило так же устарело и создает опасную ситуацию. Перед тем, как начать переход, даже если он предназначен для пешеходов, необходимо убедиться, что все водители транспортных средств вас видят, и остановились. Только после полной остановки транспортных средств можно переходить. Необходимо снять наушники, капюшон, ни в коем случае не разговаривать по телефону. Запрещено как бежать, так и неторопливо идти. Переходить нужно спокойно, но контролировать все происходящее вокруг, даже, может быть, прислушаться к звукам </w:t>
      </w:r>
      <w:r w:rsidR="00EE2AAC" w:rsidRPr="003B6C11">
        <w:rPr>
          <w:rFonts w:ascii="Times New Roman" w:eastAsia="Times New Roman" w:hAnsi="Times New Roman" w:cs="Times New Roman"/>
          <w:color w:val="000000"/>
          <w:sz w:val="24"/>
          <w:szCs w:val="24"/>
          <w:lang w:eastAsia="ru-RU"/>
        </w:rPr>
        <w:t>приближающихся</w:t>
      </w:r>
      <w:r w:rsidRPr="00911EAC">
        <w:rPr>
          <w:rFonts w:ascii="Times New Roman" w:eastAsia="Times New Roman" w:hAnsi="Times New Roman" w:cs="Times New Roman"/>
          <w:color w:val="000000"/>
          <w:sz w:val="24"/>
          <w:szCs w:val="24"/>
          <w:lang w:eastAsia="ru-RU"/>
        </w:rPr>
        <w:t xml:space="preserve"> автомобилей.</w:t>
      </w:r>
    </w:p>
    <w:p w:rsidR="00911EAC" w:rsidRPr="00911EAC" w:rsidRDefault="00911EAC" w:rsidP="003B6C11">
      <w:pPr>
        <w:spacing w:after="0" w:line="240" w:lineRule="auto"/>
        <w:jc w:val="both"/>
        <w:rPr>
          <w:rFonts w:ascii="Times New Roman" w:eastAsia="Times New Roman" w:hAnsi="Times New Roman" w:cs="Times New Roman"/>
          <w:b/>
          <w:bCs/>
          <w:color w:val="000000"/>
          <w:sz w:val="24"/>
          <w:szCs w:val="24"/>
          <w:lang w:eastAsia="ru-RU"/>
        </w:rPr>
      </w:pPr>
      <w:bookmarkStart w:id="1" w:name="bookmark1"/>
      <w:r w:rsidRPr="00911EAC">
        <w:rPr>
          <w:rFonts w:ascii="Times New Roman" w:eastAsia="Times New Roman" w:hAnsi="Times New Roman" w:cs="Times New Roman"/>
          <w:b/>
          <w:bCs/>
          <w:color w:val="000000"/>
          <w:sz w:val="24"/>
          <w:szCs w:val="24"/>
          <w:lang w:eastAsia="ru-RU"/>
        </w:rPr>
        <w:t>Учат: Красный — стоп, желтый - приготовься, зеленый - иди.</w:t>
      </w:r>
      <w:bookmarkEnd w:id="1"/>
    </w:p>
    <w:p w:rsidR="00911EAC" w:rsidRPr="00911EAC" w:rsidRDefault="00911EAC" w:rsidP="003B6C11">
      <w:pPr>
        <w:spacing w:after="0" w:line="240" w:lineRule="auto"/>
        <w:jc w:val="both"/>
        <w:rPr>
          <w:rFonts w:ascii="Times New Roman" w:eastAsia="Times New Roman" w:hAnsi="Times New Roman" w:cs="Times New Roman"/>
          <w:sz w:val="24"/>
          <w:szCs w:val="24"/>
          <w:lang w:eastAsia="ru-RU"/>
        </w:rPr>
      </w:pPr>
      <w:r w:rsidRPr="00911EAC">
        <w:rPr>
          <w:rFonts w:ascii="Times New Roman" w:eastAsia="Times New Roman" w:hAnsi="Times New Roman" w:cs="Times New Roman"/>
          <w:color w:val="000000"/>
          <w:sz w:val="24"/>
          <w:szCs w:val="24"/>
          <w:lang w:eastAsia="ru-RU"/>
        </w:rPr>
        <w:t xml:space="preserve">Следуя такому правилу, дети приобретают уверенность в безопасности перехода по зеленому сигналу. А это очень опасно, так как это совсем не так! Ведь в ПДД (см. п. 6.2) сказано, что красный и желтый сигналы </w:t>
      </w:r>
      <w:r w:rsidR="00EE2AAC" w:rsidRPr="003B6C11">
        <w:rPr>
          <w:rFonts w:ascii="Times New Roman" w:eastAsia="Times New Roman" w:hAnsi="Times New Roman" w:cs="Times New Roman"/>
          <w:color w:val="000000"/>
          <w:sz w:val="24"/>
          <w:szCs w:val="24"/>
          <w:lang w:eastAsia="ru-RU"/>
        </w:rPr>
        <w:t>запрещают</w:t>
      </w:r>
      <w:r w:rsidRPr="00911EAC">
        <w:rPr>
          <w:rFonts w:ascii="Times New Roman" w:eastAsia="Times New Roman" w:hAnsi="Times New Roman" w:cs="Times New Roman"/>
          <w:color w:val="000000"/>
          <w:sz w:val="24"/>
          <w:szCs w:val="24"/>
          <w:lang w:eastAsia="ru-RU"/>
        </w:rPr>
        <w:t xml:space="preserve"> движение, зеленый его </w:t>
      </w:r>
      <w:r w:rsidRPr="00911EAC">
        <w:rPr>
          <w:rFonts w:ascii="Times New Roman" w:eastAsia="Times New Roman" w:hAnsi="Times New Roman" w:cs="Times New Roman"/>
          <w:color w:val="000000"/>
          <w:sz w:val="24"/>
          <w:szCs w:val="24"/>
          <w:lang w:eastAsia="ru-RU"/>
        </w:rPr>
        <w:lastRenderedPageBreak/>
        <w:t>разрешает. И не более! При этом ни слова не сказано, что зеленый сигнал гарантирует безопасность движения! Практика же дорожного движения не исключает опасности пересечения проезжей части по зеленому сигналу светофора, если пешеход сам не предпринимает необходимые меры предосторожности, к тому же дети часто путают расположение сигналов светофора: не понимают, что когда горит зеленый сигнал светофора для пешехода, с другой стороны для водителя горит красный, и наоборот.</w:t>
      </w:r>
    </w:p>
    <w:p w:rsidR="00911EAC" w:rsidRPr="00911EAC" w:rsidRDefault="00911EAC" w:rsidP="003B6C11">
      <w:pPr>
        <w:spacing w:after="0" w:line="240" w:lineRule="auto"/>
        <w:jc w:val="both"/>
        <w:rPr>
          <w:rFonts w:ascii="Times New Roman" w:eastAsia="Times New Roman" w:hAnsi="Times New Roman" w:cs="Times New Roman"/>
          <w:sz w:val="24"/>
          <w:szCs w:val="24"/>
          <w:lang w:eastAsia="ru-RU"/>
        </w:rPr>
      </w:pPr>
      <w:r w:rsidRPr="00911EAC">
        <w:rPr>
          <w:rFonts w:ascii="Times New Roman" w:eastAsia="Times New Roman" w:hAnsi="Times New Roman" w:cs="Times New Roman"/>
          <w:color w:val="000000"/>
          <w:sz w:val="24"/>
          <w:szCs w:val="24"/>
          <w:lang w:eastAsia="ru-RU"/>
        </w:rPr>
        <w:t>Красный сигнал светофора — запрещающий, так как с другой стороны горит зеленый для автомобилей. Желтый - не только приготовится, а знак внимания, предупреждающий о смене сигналов светофора. Для пешехода желтый сигнал так же является запрещающим, так как на желтый сигнал автомобилям разрешено закончить проезд</w:t>
      </w:r>
      <w:r w:rsidR="00EE2AAC" w:rsidRPr="003B6C11">
        <w:rPr>
          <w:rFonts w:ascii="Times New Roman" w:eastAsia="Times New Roman" w:hAnsi="Times New Roman" w:cs="Times New Roman"/>
          <w:color w:val="000000"/>
          <w:sz w:val="24"/>
          <w:szCs w:val="24"/>
          <w:lang w:eastAsia="ru-RU"/>
        </w:rPr>
        <w:t xml:space="preserve"> </w:t>
      </w:r>
      <w:r w:rsidRPr="00911EAC">
        <w:rPr>
          <w:rFonts w:ascii="Times New Roman" w:eastAsia="Times New Roman" w:hAnsi="Times New Roman" w:cs="Times New Roman"/>
          <w:color w:val="000000"/>
          <w:sz w:val="24"/>
          <w:szCs w:val="24"/>
          <w:lang w:eastAsia="ru-RU"/>
        </w:rPr>
        <w:t>перекрестка. Зеленый - разрешает движение, но, прежде чем выйти на проезжую часть дороги, необходимо убедиться в том, что все транспортные средства останови</w:t>
      </w:r>
      <w:r w:rsidRPr="00911EAC">
        <w:rPr>
          <w:rFonts w:ascii="Times New Roman" w:eastAsia="Times New Roman" w:hAnsi="Times New Roman" w:cs="Times New Roman"/>
          <w:color w:val="000000"/>
          <w:sz w:val="24"/>
          <w:szCs w:val="24"/>
          <w:lang w:eastAsia="ru-RU"/>
        </w:rPr>
        <w:softHyphen/>
        <w:t xml:space="preserve">лись. Желтый </w:t>
      </w:r>
      <w:r w:rsidR="00EE2AAC" w:rsidRPr="003B6C11">
        <w:rPr>
          <w:rFonts w:ascii="Times New Roman" w:eastAsia="Times New Roman" w:hAnsi="Times New Roman" w:cs="Times New Roman"/>
          <w:color w:val="000000"/>
          <w:sz w:val="24"/>
          <w:szCs w:val="24"/>
          <w:lang w:eastAsia="ru-RU"/>
        </w:rPr>
        <w:t>мигающий</w:t>
      </w:r>
      <w:r w:rsidRPr="00911EAC">
        <w:rPr>
          <w:rFonts w:ascii="Times New Roman" w:eastAsia="Times New Roman" w:hAnsi="Times New Roman" w:cs="Times New Roman"/>
          <w:color w:val="000000"/>
          <w:sz w:val="24"/>
          <w:szCs w:val="24"/>
          <w:lang w:eastAsia="ru-RU"/>
        </w:rPr>
        <w:t xml:space="preserve"> сигнал светофора информирует о том, что перекресток не</w:t>
      </w:r>
      <w:r w:rsidR="00EE2AAC" w:rsidRPr="003B6C11">
        <w:rPr>
          <w:rFonts w:ascii="Times New Roman" w:eastAsia="Times New Roman" w:hAnsi="Times New Roman" w:cs="Times New Roman"/>
          <w:color w:val="000000"/>
          <w:sz w:val="24"/>
          <w:szCs w:val="24"/>
          <w:lang w:eastAsia="ru-RU"/>
        </w:rPr>
        <w:t xml:space="preserve"> </w:t>
      </w:r>
      <w:r w:rsidRPr="00911EAC">
        <w:rPr>
          <w:rFonts w:ascii="Times New Roman" w:eastAsia="Times New Roman" w:hAnsi="Times New Roman" w:cs="Times New Roman"/>
          <w:color w:val="000000"/>
          <w:sz w:val="24"/>
          <w:szCs w:val="24"/>
          <w:lang w:eastAsia="ru-RU"/>
        </w:rPr>
        <w:t>регулируемый. Поэтому прежде чем перейти дорогу, убедитесь в собственной безопасности.</w:t>
      </w:r>
    </w:p>
    <w:p w:rsidR="00911EAC" w:rsidRPr="00911EAC" w:rsidRDefault="00911EAC" w:rsidP="003B6C11">
      <w:pPr>
        <w:spacing w:after="0" w:line="240" w:lineRule="auto"/>
        <w:jc w:val="both"/>
        <w:rPr>
          <w:rFonts w:ascii="Times New Roman" w:eastAsia="Times New Roman" w:hAnsi="Times New Roman" w:cs="Times New Roman"/>
          <w:sz w:val="24"/>
          <w:szCs w:val="24"/>
          <w:lang w:eastAsia="ru-RU"/>
        </w:rPr>
      </w:pPr>
      <w:r w:rsidRPr="00911EAC">
        <w:rPr>
          <w:rFonts w:ascii="Times New Roman" w:eastAsia="Times New Roman" w:hAnsi="Times New Roman" w:cs="Times New Roman"/>
          <w:b/>
          <w:bCs/>
          <w:i/>
          <w:iCs/>
          <w:color w:val="000000"/>
          <w:sz w:val="24"/>
          <w:szCs w:val="24"/>
          <w:lang w:eastAsia="ru-RU"/>
        </w:rPr>
        <w:t>Необходимо учить</w:t>
      </w:r>
      <w:r w:rsidRPr="00911EAC">
        <w:rPr>
          <w:rFonts w:ascii="Times New Roman" w:eastAsia="Times New Roman" w:hAnsi="Times New Roman" w:cs="Times New Roman"/>
          <w:color w:val="000000"/>
          <w:sz w:val="24"/>
          <w:szCs w:val="24"/>
          <w:lang w:eastAsia="ru-RU"/>
        </w:rPr>
        <w:t xml:space="preserve"> видам светофоров, чем отличаются пешеходные светофоры от светофоров для водителей, какие светофоры «главнее и важнее», что делать, если пешеходного светофора нет. Самое главное, чему нужно учить детей - дождаться, когда </w:t>
      </w:r>
      <w:r w:rsidRPr="00911EAC">
        <w:rPr>
          <w:rFonts w:ascii="Times New Roman" w:eastAsia="Times New Roman" w:hAnsi="Times New Roman" w:cs="Times New Roman"/>
          <w:b/>
          <w:bCs/>
          <w:color w:val="000000"/>
          <w:sz w:val="24"/>
          <w:szCs w:val="24"/>
          <w:lang w:eastAsia="ru-RU"/>
        </w:rPr>
        <w:t xml:space="preserve">ПРИ НИХ </w:t>
      </w:r>
      <w:r w:rsidRPr="00911EAC">
        <w:rPr>
          <w:rFonts w:ascii="Times New Roman" w:eastAsia="Times New Roman" w:hAnsi="Times New Roman" w:cs="Times New Roman"/>
          <w:color w:val="000000"/>
          <w:sz w:val="24"/>
          <w:szCs w:val="24"/>
          <w:lang w:eastAsia="ru-RU"/>
        </w:rPr>
        <w:t xml:space="preserve">загорится </w:t>
      </w:r>
      <w:r w:rsidR="00EE2AAC" w:rsidRPr="003B6C11">
        <w:rPr>
          <w:rFonts w:ascii="Times New Roman" w:eastAsia="Times New Roman" w:hAnsi="Times New Roman" w:cs="Times New Roman"/>
          <w:color w:val="000000"/>
          <w:sz w:val="24"/>
          <w:szCs w:val="24"/>
          <w:lang w:eastAsia="ru-RU"/>
        </w:rPr>
        <w:t>разрешающий</w:t>
      </w:r>
      <w:r w:rsidRPr="00911EAC">
        <w:rPr>
          <w:rFonts w:ascii="Times New Roman" w:eastAsia="Times New Roman" w:hAnsi="Times New Roman" w:cs="Times New Roman"/>
          <w:color w:val="000000"/>
          <w:sz w:val="24"/>
          <w:szCs w:val="24"/>
          <w:lang w:eastAsia="ru-RU"/>
        </w:rPr>
        <w:t xml:space="preserve"> сигнал светофора. То есть, если ребенок подошел к светофору и для него горит разрешающий сигнал, </w:t>
      </w:r>
      <w:r w:rsidRPr="00911EAC">
        <w:rPr>
          <w:rFonts w:ascii="Times New Roman" w:eastAsia="Times New Roman" w:hAnsi="Times New Roman" w:cs="Times New Roman"/>
          <w:b/>
          <w:bCs/>
          <w:color w:val="000000"/>
          <w:sz w:val="24"/>
          <w:szCs w:val="24"/>
          <w:lang w:eastAsia="ru-RU"/>
        </w:rPr>
        <w:t xml:space="preserve">НУЖНО </w:t>
      </w:r>
      <w:r w:rsidRPr="00911EAC">
        <w:rPr>
          <w:rFonts w:ascii="Times New Roman" w:eastAsia="Times New Roman" w:hAnsi="Times New Roman" w:cs="Times New Roman"/>
          <w:color w:val="000000"/>
          <w:sz w:val="24"/>
          <w:szCs w:val="24"/>
          <w:lang w:eastAsia="ru-RU"/>
        </w:rPr>
        <w:t>дождаться следующей фазы горения разрешающего сигнала, чтобы быть уверенным, что времени для перехода хватит.</w:t>
      </w:r>
    </w:p>
    <w:p w:rsidR="00911EAC" w:rsidRPr="00911EAC" w:rsidRDefault="00911EAC" w:rsidP="003B6C11">
      <w:pPr>
        <w:spacing w:after="0" w:line="240" w:lineRule="auto"/>
        <w:jc w:val="both"/>
        <w:rPr>
          <w:rFonts w:ascii="Times New Roman" w:eastAsia="Times New Roman" w:hAnsi="Times New Roman" w:cs="Times New Roman"/>
          <w:b/>
          <w:bCs/>
          <w:color w:val="000000"/>
          <w:sz w:val="24"/>
          <w:szCs w:val="24"/>
          <w:lang w:eastAsia="ru-RU"/>
        </w:rPr>
      </w:pPr>
      <w:r w:rsidRPr="00911EAC">
        <w:rPr>
          <w:rFonts w:ascii="Times New Roman" w:eastAsia="Times New Roman" w:hAnsi="Times New Roman" w:cs="Times New Roman"/>
          <w:b/>
          <w:bCs/>
          <w:color w:val="000000"/>
          <w:sz w:val="24"/>
          <w:szCs w:val="24"/>
          <w:lang w:eastAsia="ru-RU"/>
        </w:rPr>
        <w:t>Учат: Если не успел перейти дорогу, остановись на «островке безопасности» или на середине дороги.</w:t>
      </w:r>
    </w:p>
    <w:p w:rsidR="00911EAC" w:rsidRPr="00911EAC" w:rsidRDefault="00911EAC" w:rsidP="003B6C11">
      <w:pPr>
        <w:spacing w:after="0" w:line="240" w:lineRule="auto"/>
        <w:jc w:val="both"/>
        <w:rPr>
          <w:rFonts w:ascii="Times New Roman" w:eastAsia="Times New Roman" w:hAnsi="Times New Roman" w:cs="Times New Roman"/>
          <w:sz w:val="24"/>
          <w:szCs w:val="24"/>
          <w:lang w:eastAsia="ru-RU"/>
        </w:rPr>
      </w:pPr>
      <w:r w:rsidRPr="00911EAC">
        <w:rPr>
          <w:rFonts w:ascii="Times New Roman" w:eastAsia="Times New Roman" w:hAnsi="Times New Roman" w:cs="Times New Roman"/>
          <w:color w:val="000000"/>
          <w:sz w:val="24"/>
          <w:szCs w:val="24"/>
          <w:lang w:eastAsia="ru-RU"/>
        </w:rPr>
        <w:t>В Правилах дорожного движения нет понятия «островок безопасности». Есть</w:t>
      </w:r>
      <w:r w:rsidR="00EE2AAC" w:rsidRPr="003B6C11">
        <w:rPr>
          <w:rFonts w:ascii="Times New Roman" w:eastAsia="Times New Roman" w:hAnsi="Times New Roman" w:cs="Times New Roman"/>
          <w:color w:val="000000"/>
          <w:sz w:val="24"/>
          <w:szCs w:val="24"/>
          <w:lang w:eastAsia="ru-RU"/>
        </w:rPr>
        <w:t xml:space="preserve"> </w:t>
      </w:r>
      <w:r w:rsidRPr="00911EAC">
        <w:rPr>
          <w:rFonts w:ascii="Times New Roman" w:eastAsia="Times New Roman" w:hAnsi="Times New Roman" w:cs="Times New Roman"/>
          <w:color w:val="000000"/>
          <w:sz w:val="24"/>
          <w:szCs w:val="24"/>
          <w:lang w:eastAsia="ru-RU"/>
        </w:rPr>
        <w:t xml:space="preserve">только островки, информирующие водителя о направлении движения в местах разделения или слияния транспортных потоков, и называются они «направляющие островки», не гарантирующие безопасность пешехода. Остановка на разделительной линии возможна, но не рекомендуется. Ведь пешеход остается между двумя движущимися на встречу друг другу транспортными потоками. Малейшая неосторожность или случайность </w:t>
      </w:r>
      <w:proofErr w:type="gramStart"/>
      <w:r w:rsidRPr="00911EAC">
        <w:rPr>
          <w:rFonts w:ascii="Times New Roman" w:eastAsia="Times New Roman" w:hAnsi="Times New Roman" w:cs="Times New Roman"/>
          <w:color w:val="000000"/>
          <w:sz w:val="24"/>
          <w:szCs w:val="24"/>
          <w:lang w:eastAsia="ru-RU"/>
        </w:rPr>
        <w:t>чреваты</w:t>
      </w:r>
      <w:proofErr w:type="gramEnd"/>
      <w:r w:rsidRPr="00911EAC">
        <w:rPr>
          <w:rFonts w:ascii="Times New Roman" w:eastAsia="Times New Roman" w:hAnsi="Times New Roman" w:cs="Times New Roman"/>
          <w:color w:val="000000"/>
          <w:sz w:val="24"/>
          <w:szCs w:val="24"/>
          <w:lang w:eastAsia="ru-RU"/>
        </w:rPr>
        <w:t xml:space="preserve"> несчастным случаем.</w:t>
      </w:r>
    </w:p>
    <w:p w:rsidR="00911EAC" w:rsidRPr="00911EAC" w:rsidRDefault="00911EAC" w:rsidP="003B6C11">
      <w:pPr>
        <w:spacing w:after="0" w:line="240" w:lineRule="auto"/>
        <w:jc w:val="both"/>
        <w:rPr>
          <w:rFonts w:ascii="Times New Roman" w:eastAsia="Times New Roman" w:hAnsi="Times New Roman" w:cs="Times New Roman"/>
          <w:sz w:val="24"/>
          <w:szCs w:val="24"/>
          <w:lang w:eastAsia="ru-RU"/>
        </w:rPr>
      </w:pPr>
      <w:r w:rsidRPr="00911EAC">
        <w:rPr>
          <w:rFonts w:ascii="Times New Roman" w:eastAsia="Times New Roman" w:hAnsi="Times New Roman" w:cs="Times New Roman"/>
          <w:b/>
          <w:bCs/>
          <w:i/>
          <w:iCs/>
          <w:color w:val="000000"/>
          <w:sz w:val="24"/>
          <w:szCs w:val="24"/>
          <w:lang w:eastAsia="ru-RU"/>
        </w:rPr>
        <w:t>Необходимо учить</w:t>
      </w:r>
      <w:r w:rsidRPr="00911EAC">
        <w:rPr>
          <w:rFonts w:ascii="Times New Roman" w:eastAsia="Times New Roman" w:hAnsi="Times New Roman" w:cs="Times New Roman"/>
          <w:color w:val="000000"/>
          <w:sz w:val="24"/>
          <w:szCs w:val="24"/>
          <w:lang w:eastAsia="ru-RU"/>
        </w:rPr>
        <w:t xml:space="preserve"> рассчитать переход так, чтобы не останавливаться на середине дороги и пересечь проезжую часть сразу.</w:t>
      </w:r>
    </w:p>
    <w:p w:rsidR="00911EAC" w:rsidRPr="00911EAC" w:rsidRDefault="00911EAC" w:rsidP="003B6C11">
      <w:pPr>
        <w:spacing w:after="0" w:line="240" w:lineRule="auto"/>
        <w:jc w:val="both"/>
        <w:rPr>
          <w:rFonts w:ascii="Times New Roman" w:eastAsia="Times New Roman" w:hAnsi="Times New Roman" w:cs="Times New Roman"/>
          <w:b/>
          <w:bCs/>
          <w:color w:val="000000"/>
          <w:sz w:val="24"/>
          <w:szCs w:val="24"/>
          <w:lang w:eastAsia="ru-RU"/>
        </w:rPr>
      </w:pPr>
      <w:r w:rsidRPr="00911EAC">
        <w:rPr>
          <w:rFonts w:ascii="Times New Roman" w:eastAsia="Times New Roman" w:hAnsi="Times New Roman" w:cs="Times New Roman"/>
          <w:b/>
          <w:bCs/>
          <w:color w:val="000000"/>
          <w:sz w:val="24"/>
          <w:szCs w:val="24"/>
          <w:lang w:eastAsia="ru-RU"/>
        </w:rPr>
        <w:t>Учат: Не играй на дороге, у дороги, а играй во дворе дома.</w:t>
      </w:r>
    </w:p>
    <w:p w:rsidR="00911EAC" w:rsidRPr="00911EAC" w:rsidRDefault="00911EAC" w:rsidP="003B6C11">
      <w:pPr>
        <w:spacing w:after="0" w:line="240" w:lineRule="auto"/>
        <w:jc w:val="both"/>
        <w:rPr>
          <w:rFonts w:ascii="Times New Roman" w:eastAsia="Times New Roman" w:hAnsi="Times New Roman" w:cs="Times New Roman"/>
          <w:sz w:val="24"/>
          <w:szCs w:val="24"/>
          <w:lang w:eastAsia="ru-RU"/>
        </w:rPr>
      </w:pPr>
      <w:r w:rsidRPr="00911EAC">
        <w:rPr>
          <w:rFonts w:ascii="Times New Roman" w:eastAsia="Times New Roman" w:hAnsi="Times New Roman" w:cs="Times New Roman"/>
          <w:color w:val="000000"/>
          <w:sz w:val="24"/>
          <w:szCs w:val="24"/>
          <w:lang w:eastAsia="ru-RU"/>
        </w:rPr>
        <w:t xml:space="preserve">Но во дворах также есть дороги, при движении по которым водители транспортных средств должны соблюдать правила движения в жилой зоне, т. е. скорость движения не должна превышать 20 км/ч, но это правило далеко не всегда соблюдается. И хотя пешеходы в жилой зоне имеют </w:t>
      </w:r>
      <w:r w:rsidR="00EE2AAC" w:rsidRPr="003B6C11">
        <w:rPr>
          <w:rFonts w:ascii="Times New Roman" w:eastAsia="Times New Roman" w:hAnsi="Times New Roman" w:cs="Times New Roman"/>
          <w:color w:val="000000"/>
          <w:sz w:val="24"/>
          <w:szCs w:val="24"/>
          <w:lang w:eastAsia="ru-RU"/>
        </w:rPr>
        <w:t>преимущество</w:t>
      </w:r>
      <w:r w:rsidRPr="00911EAC">
        <w:rPr>
          <w:rFonts w:ascii="Times New Roman" w:eastAsia="Times New Roman" w:hAnsi="Times New Roman" w:cs="Times New Roman"/>
          <w:color w:val="000000"/>
          <w:sz w:val="24"/>
          <w:szCs w:val="24"/>
          <w:lang w:eastAsia="ru-RU"/>
        </w:rPr>
        <w:t>, они не должны забывать о собственной безопасности.</w:t>
      </w:r>
    </w:p>
    <w:p w:rsidR="00911EAC" w:rsidRPr="00911EAC" w:rsidRDefault="00911EAC" w:rsidP="003B6C11">
      <w:pPr>
        <w:spacing w:after="0" w:line="240" w:lineRule="auto"/>
        <w:jc w:val="both"/>
        <w:rPr>
          <w:rFonts w:ascii="Times New Roman" w:eastAsia="Times New Roman" w:hAnsi="Times New Roman" w:cs="Times New Roman"/>
          <w:sz w:val="24"/>
          <w:szCs w:val="24"/>
          <w:lang w:eastAsia="ru-RU"/>
        </w:rPr>
      </w:pPr>
      <w:r w:rsidRPr="00911EAC">
        <w:rPr>
          <w:rFonts w:ascii="Times New Roman" w:eastAsia="Times New Roman" w:hAnsi="Times New Roman" w:cs="Times New Roman"/>
          <w:color w:val="000000"/>
          <w:sz w:val="24"/>
          <w:szCs w:val="24"/>
          <w:lang w:eastAsia="ru-RU"/>
        </w:rPr>
        <w:t>Выходя из подъезда, уже будь внимателен и осторожен. Играй подальше от дороги, там, где нет автомобилей.</w:t>
      </w:r>
    </w:p>
    <w:p w:rsidR="00911EAC" w:rsidRPr="00911EAC" w:rsidRDefault="00911EAC" w:rsidP="003B6C11">
      <w:pPr>
        <w:spacing w:after="0" w:line="240" w:lineRule="auto"/>
        <w:jc w:val="both"/>
        <w:rPr>
          <w:rFonts w:ascii="Times New Roman" w:eastAsia="Times New Roman" w:hAnsi="Times New Roman" w:cs="Times New Roman"/>
          <w:b/>
          <w:bCs/>
          <w:color w:val="000000"/>
          <w:sz w:val="24"/>
          <w:szCs w:val="24"/>
          <w:lang w:eastAsia="ru-RU"/>
        </w:rPr>
      </w:pPr>
      <w:r w:rsidRPr="00911EAC">
        <w:rPr>
          <w:rFonts w:ascii="Times New Roman" w:eastAsia="Times New Roman" w:hAnsi="Times New Roman" w:cs="Times New Roman"/>
          <w:b/>
          <w:bCs/>
          <w:color w:val="000000"/>
          <w:sz w:val="24"/>
          <w:szCs w:val="24"/>
          <w:lang w:eastAsia="ru-RU"/>
        </w:rPr>
        <w:t xml:space="preserve"> Используют для показа старые знаки на желтом фоне, путают группы знаков, неправильно называют дорожные знаки или неверно преподносят информацию, которую несет в себе тот или иной дорожный знак.</w:t>
      </w:r>
    </w:p>
    <w:p w:rsidR="00911EAC" w:rsidRPr="00911EAC" w:rsidRDefault="00911EAC" w:rsidP="003B6C11">
      <w:pPr>
        <w:spacing w:after="0" w:line="240" w:lineRule="auto"/>
        <w:jc w:val="both"/>
        <w:rPr>
          <w:rFonts w:ascii="Times New Roman" w:eastAsia="Times New Roman" w:hAnsi="Times New Roman" w:cs="Times New Roman"/>
          <w:sz w:val="24"/>
          <w:szCs w:val="24"/>
          <w:lang w:eastAsia="ru-RU"/>
        </w:rPr>
      </w:pPr>
      <w:r w:rsidRPr="00911EAC">
        <w:rPr>
          <w:rFonts w:ascii="Times New Roman" w:eastAsia="Times New Roman" w:hAnsi="Times New Roman" w:cs="Times New Roman"/>
          <w:color w:val="000000"/>
          <w:sz w:val="24"/>
          <w:szCs w:val="24"/>
          <w:lang w:eastAsia="ru-RU"/>
        </w:rPr>
        <w:t>Например, часто путают значение знаков; предупреждающий знак «Пешеходный</w:t>
      </w:r>
      <w:r w:rsidR="00EE2AAC" w:rsidRPr="003B6C11">
        <w:rPr>
          <w:rFonts w:ascii="Times New Roman" w:eastAsia="Times New Roman" w:hAnsi="Times New Roman" w:cs="Times New Roman"/>
          <w:color w:val="000000"/>
          <w:sz w:val="24"/>
          <w:szCs w:val="24"/>
          <w:lang w:eastAsia="ru-RU"/>
        </w:rPr>
        <w:t xml:space="preserve"> </w:t>
      </w:r>
      <w:r w:rsidRPr="00911EAC">
        <w:rPr>
          <w:rFonts w:ascii="Times New Roman" w:eastAsia="Times New Roman" w:hAnsi="Times New Roman" w:cs="Times New Roman"/>
          <w:color w:val="000000"/>
          <w:sz w:val="24"/>
          <w:szCs w:val="24"/>
          <w:lang w:eastAsia="ru-RU"/>
        </w:rPr>
        <w:t xml:space="preserve">переход» (треугольный с красной каймой 1.22) и знак особых предписаний - «Пешеходный переход» (квадратный синий 5.19.1 и 5.19.2). Они оба имеют одинаковое название — «Пешеходный переход». Но треугольный знак с красной каймой относится </w:t>
      </w:r>
      <w:proofErr w:type="spellStart"/>
      <w:r w:rsidRPr="00911EAC">
        <w:rPr>
          <w:rFonts w:ascii="Times New Roman" w:eastAsia="Times New Roman" w:hAnsi="Times New Roman" w:cs="Times New Roman"/>
          <w:color w:val="000000"/>
          <w:sz w:val="24"/>
          <w:szCs w:val="24"/>
          <w:lang w:eastAsia="ru-RU"/>
        </w:rPr>
        <w:t>кгруппе</w:t>
      </w:r>
      <w:proofErr w:type="spellEnd"/>
      <w:r w:rsidRPr="00911EAC">
        <w:rPr>
          <w:rFonts w:ascii="Times New Roman" w:eastAsia="Times New Roman" w:hAnsi="Times New Roman" w:cs="Times New Roman"/>
          <w:color w:val="000000"/>
          <w:sz w:val="24"/>
          <w:szCs w:val="24"/>
          <w:lang w:eastAsia="ru-RU"/>
        </w:rPr>
        <w:t xml:space="preserve"> предупреждающих знаков и предупреждает ВОДИТЕЛЯ, что впереди </w:t>
      </w:r>
      <w:r w:rsidR="00EE2AAC" w:rsidRPr="003B6C11">
        <w:rPr>
          <w:rFonts w:ascii="Times New Roman" w:eastAsia="Times New Roman" w:hAnsi="Times New Roman" w:cs="Times New Roman"/>
          <w:color w:val="000000"/>
          <w:sz w:val="24"/>
          <w:szCs w:val="24"/>
          <w:lang w:eastAsia="ru-RU"/>
        </w:rPr>
        <w:t>–</w:t>
      </w:r>
      <w:r w:rsidRPr="00911EAC">
        <w:rPr>
          <w:rFonts w:ascii="Times New Roman" w:eastAsia="Times New Roman" w:hAnsi="Times New Roman" w:cs="Times New Roman"/>
          <w:color w:val="000000"/>
          <w:sz w:val="24"/>
          <w:szCs w:val="24"/>
          <w:lang w:eastAsia="ru-RU"/>
        </w:rPr>
        <w:t xml:space="preserve"> знак</w:t>
      </w:r>
      <w:r w:rsidR="00EE2AAC" w:rsidRPr="003B6C11">
        <w:rPr>
          <w:rFonts w:ascii="Times New Roman" w:eastAsia="Times New Roman" w:hAnsi="Times New Roman" w:cs="Times New Roman"/>
          <w:color w:val="000000"/>
          <w:sz w:val="24"/>
          <w:szCs w:val="24"/>
          <w:lang w:eastAsia="ru-RU"/>
        </w:rPr>
        <w:t xml:space="preserve"> </w:t>
      </w:r>
      <w:r w:rsidRPr="00911EAC">
        <w:rPr>
          <w:rFonts w:ascii="Times New Roman" w:eastAsia="Times New Roman" w:hAnsi="Times New Roman" w:cs="Times New Roman"/>
          <w:color w:val="000000"/>
          <w:sz w:val="24"/>
          <w:szCs w:val="24"/>
          <w:lang w:eastAsia="ru-RU"/>
        </w:rPr>
        <w:t xml:space="preserve">квадратный синий и пешеходный переход. А квадратный синий знак «Пешеходный </w:t>
      </w:r>
      <w:r w:rsidRPr="00911EAC">
        <w:rPr>
          <w:rFonts w:ascii="Times New Roman" w:eastAsia="Times New Roman" w:hAnsi="Times New Roman" w:cs="Times New Roman"/>
          <w:color w:val="000000"/>
          <w:sz w:val="24"/>
          <w:szCs w:val="24"/>
          <w:lang w:eastAsia="ru-RU"/>
        </w:rPr>
        <w:lastRenderedPageBreak/>
        <w:t>переход» относится к группе знаков особых предписаний и указывает пешеходам, что через дорогу необходимо переходить именно здесь.</w:t>
      </w:r>
    </w:p>
    <w:p w:rsidR="00911EAC" w:rsidRPr="00911EAC" w:rsidRDefault="00911EAC" w:rsidP="003B6C11">
      <w:pPr>
        <w:spacing w:after="0" w:line="240" w:lineRule="auto"/>
        <w:jc w:val="both"/>
        <w:rPr>
          <w:rFonts w:ascii="Times New Roman" w:eastAsia="Times New Roman" w:hAnsi="Times New Roman" w:cs="Times New Roman"/>
          <w:sz w:val="24"/>
          <w:szCs w:val="24"/>
          <w:lang w:eastAsia="ru-RU"/>
        </w:rPr>
      </w:pPr>
      <w:r w:rsidRPr="00911EAC">
        <w:rPr>
          <w:rFonts w:ascii="Times New Roman" w:eastAsia="Times New Roman" w:hAnsi="Times New Roman" w:cs="Times New Roman"/>
          <w:color w:val="000000"/>
          <w:sz w:val="24"/>
          <w:szCs w:val="24"/>
          <w:lang w:eastAsia="ru-RU"/>
        </w:rPr>
        <w:t>Таким образом, каждый дорожный знак имеет свою, определенную смысловую нагрузку. Педагог должен это знать и грамотно подходить к выбору материала.</w:t>
      </w:r>
    </w:p>
    <w:p w:rsidR="00911EAC" w:rsidRPr="00911EAC" w:rsidRDefault="00911EAC" w:rsidP="003B6C11">
      <w:pPr>
        <w:spacing w:after="0" w:line="240" w:lineRule="auto"/>
        <w:jc w:val="both"/>
        <w:rPr>
          <w:rFonts w:ascii="Times New Roman" w:eastAsia="Times New Roman" w:hAnsi="Times New Roman" w:cs="Times New Roman"/>
          <w:b/>
          <w:bCs/>
          <w:color w:val="000000"/>
          <w:sz w:val="24"/>
          <w:szCs w:val="24"/>
          <w:lang w:eastAsia="ru-RU"/>
        </w:rPr>
      </w:pPr>
      <w:r w:rsidRPr="00911EAC">
        <w:rPr>
          <w:rFonts w:ascii="Times New Roman" w:eastAsia="Times New Roman" w:hAnsi="Times New Roman" w:cs="Times New Roman"/>
          <w:b/>
          <w:bCs/>
          <w:color w:val="000000"/>
          <w:sz w:val="24"/>
          <w:szCs w:val="24"/>
          <w:lang w:eastAsia="ru-RU"/>
        </w:rPr>
        <w:t xml:space="preserve"> Начинают обучение со знаков, не актуальных для юных участников дорожного движения.</w:t>
      </w:r>
    </w:p>
    <w:p w:rsidR="00911EAC" w:rsidRPr="00911EAC" w:rsidRDefault="00911EAC" w:rsidP="003B6C11">
      <w:pPr>
        <w:spacing w:after="0" w:line="240" w:lineRule="auto"/>
        <w:jc w:val="both"/>
        <w:rPr>
          <w:rFonts w:ascii="Times New Roman" w:eastAsia="Times New Roman" w:hAnsi="Times New Roman" w:cs="Times New Roman"/>
          <w:sz w:val="24"/>
          <w:szCs w:val="24"/>
          <w:lang w:eastAsia="ru-RU"/>
        </w:rPr>
      </w:pPr>
      <w:r w:rsidRPr="00911EAC">
        <w:rPr>
          <w:rFonts w:ascii="Times New Roman" w:eastAsia="Times New Roman" w:hAnsi="Times New Roman" w:cs="Times New Roman"/>
          <w:color w:val="000000"/>
          <w:sz w:val="24"/>
          <w:szCs w:val="24"/>
          <w:lang w:eastAsia="ru-RU"/>
        </w:rPr>
        <w:t xml:space="preserve">На практике учителя очень часто, даже в </w:t>
      </w:r>
      <w:r w:rsidR="003B6C11" w:rsidRPr="003B6C11">
        <w:rPr>
          <w:rFonts w:ascii="Times New Roman" w:eastAsia="Times New Roman" w:hAnsi="Times New Roman" w:cs="Times New Roman"/>
          <w:color w:val="000000"/>
          <w:sz w:val="24"/>
          <w:szCs w:val="24"/>
          <w:lang w:eastAsia="ru-RU"/>
        </w:rPr>
        <w:t>ущерб</w:t>
      </w:r>
      <w:r w:rsidRPr="00911EAC">
        <w:rPr>
          <w:rFonts w:ascii="Times New Roman" w:eastAsia="Times New Roman" w:hAnsi="Times New Roman" w:cs="Times New Roman"/>
          <w:color w:val="000000"/>
          <w:sz w:val="24"/>
          <w:szCs w:val="24"/>
          <w:lang w:eastAsia="ru-RU"/>
        </w:rPr>
        <w:t xml:space="preserve"> другим темам по ПДД, уделяют излишнее много времени дорожным знакам, вовлекая учащихся в поверхностное заучивание названий большого количества знаков, увлекаются различными стихами о</w:t>
      </w:r>
      <w:r w:rsidR="003B6C11" w:rsidRPr="003B6C11">
        <w:rPr>
          <w:rFonts w:ascii="Times New Roman" w:eastAsia="Times New Roman" w:hAnsi="Times New Roman" w:cs="Times New Roman"/>
          <w:color w:val="000000"/>
          <w:sz w:val="24"/>
          <w:szCs w:val="24"/>
          <w:lang w:eastAsia="ru-RU"/>
        </w:rPr>
        <w:t xml:space="preserve"> </w:t>
      </w:r>
      <w:r w:rsidRPr="00911EAC">
        <w:rPr>
          <w:rFonts w:ascii="Times New Roman" w:eastAsia="Times New Roman" w:hAnsi="Times New Roman" w:cs="Times New Roman"/>
          <w:color w:val="000000"/>
          <w:sz w:val="24"/>
          <w:szCs w:val="24"/>
          <w:lang w:eastAsia="ru-RU"/>
        </w:rPr>
        <w:t>знаках, играми с применением только знаков, без других элементов П</w:t>
      </w:r>
      <w:r w:rsidRPr="00911EAC">
        <w:rPr>
          <w:rFonts w:ascii="Times New Roman" w:eastAsia="Times New Roman" w:hAnsi="Times New Roman" w:cs="Times New Roman"/>
          <w:color w:val="000000"/>
          <w:sz w:val="24"/>
          <w:szCs w:val="24"/>
          <w:u w:val="single"/>
          <w:lang w:eastAsia="ru-RU"/>
        </w:rPr>
        <w:t>ДД</w:t>
      </w:r>
      <w:r w:rsidRPr="00911EAC">
        <w:rPr>
          <w:rFonts w:ascii="Times New Roman" w:eastAsia="Times New Roman" w:hAnsi="Times New Roman" w:cs="Times New Roman"/>
          <w:color w:val="000000"/>
          <w:sz w:val="24"/>
          <w:szCs w:val="24"/>
          <w:lang w:eastAsia="ru-RU"/>
        </w:rPr>
        <w:t>, да еще в</w:t>
      </w:r>
      <w:r w:rsidR="003B6C11" w:rsidRPr="003B6C11">
        <w:rPr>
          <w:rFonts w:ascii="Times New Roman" w:eastAsia="Times New Roman" w:hAnsi="Times New Roman" w:cs="Times New Roman"/>
          <w:color w:val="000000"/>
          <w:sz w:val="24"/>
          <w:szCs w:val="24"/>
          <w:lang w:eastAsia="ru-RU"/>
        </w:rPr>
        <w:t xml:space="preserve"> </w:t>
      </w:r>
      <w:r w:rsidRPr="00911EAC">
        <w:rPr>
          <w:rFonts w:ascii="Times New Roman" w:eastAsia="Times New Roman" w:hAnsi="Times New Roman" w:cs="Times New Roman"/>
          <w:color w:val="000000"/>
          <w:sz w:val="24"/>
          <w:szCs w:val="24"/>
          <w:lang w:eastAsia="ru-RU"/>
        </w:rPr>
        <w:t>отрыве от реальной дорожной обстановки. Следует помнить, что дорожные знаки</w:t>
      </w:r>
      <w:r w:rsidR="003B6C11" w:rsidRPr="003B6C11">
        <w:rPr>
          <w:rFonts w:ascii="Times New Roman" w:eastAsia="Times New Roman" w:hAnsi="Times New Roman" w:cs="Times New Roman"/>
          <w:color w:val="000000"/>
          <w:sz w:val="24"/>
          <w:szCs w:val="24"/>
          <w:lang w:eastAsia="ru-RU"/>
        </w:rPr>
        <w:t xml:space="preserve"> </w:t>
      </w:r>
      <w:r w:rsidRPr="00911EAC">
        <w:rPr>
          <w:rFonts w:ascii="Times New Roman" w:eastAsia="Times New Roman" w:hAnsi="Times New Roman" w:cs="Times New Roman"/>
          <w:color w:val="000000"/>
          <w:sz w:val="24"/>
          <w:szCs w:val="24"/>
          <w:lang w:eastAsia="ru-RU"/>
        </w:rPr>
        <w:t>главным образом предназначены для водителей. Детям, безусловно, необходимо</w:t>
      </w:r>
      <w:r w:rsidR="003B6C11" w:rsidRPr="003B6C11">
        <w:rPr>
          <w:rFonts w:ascii="Times New Roman" w:eastAsia="Times New Roman" w:hAnsi="Times New Roman" w:cs="Times New Roman"/>
          <w:color w:val="000000"/>
          <w:sz w:val="24"/>
          <w:szCs w:val="24"/>
          <w:lang w:eastAsia="ru-RU"/>
        </w:rPr>
        <w:t xml:space="preserve"> </w:t>
      </w:r>
      <w:r w:rsidRPr="00911EAC">
        <w:rPr>
          <w:rFonts w:ascii="Times New Roman" w:eastAsia="Times New Roman" w:hAnsi="Times New Roman" w:cs="Times New Roman"/>
          <w:color w:val="000000"/>
          <w:sz w:val="24"/>
          <w:szCs w:val="24"/>
          <w:lang w:eastAsia="ru-RU"/>
        </w:rPr>
        <w:t xml:space="preserve">знать значение дорожных знаков, но, прежде всего, это должны быть знаки, которые работают на обеспечение безопасности пешеходов: «Пешеходный переход» (подземный и надземный), «Движение пешеходов запрещено», «Пешеходная дорожка», «Движение на велосипедах </w:t>
      </w:r>
      <w:r w:rsidR="003B6C11" w:rsidRPr="003B6C11">
        <w:rPr>
          <w:rFonts w:ascii="Times New Roman" w:eastAsia="Times New Roman" w:hAnsi="Times New Roman" w:cs="Times New Roman"/>
          <w:color w:val="000000"/>
          <w:sz w:val="24"/>
          <w:szCs w:val="24"/>
          <w:lang w:eastAsia="ru-RU"/>
        </w:rPr>
        <w:t>запрещено</w:t>
      </w:r>
      <w:r w:rsidRPr="00911EAC">
        <w:rPr>
          <w:rFonts w:ascii="Times New Roman" w:eastAsia="Times New Roman" w:hAnsi="Times New Roman" w:cs="Times New Roman"/>
          <w:color w:val="000000"/>
          <w:sz w:val="24"/>
          <w:szCs w:val="24"/>
          <w:lang w:eastAsia="ru-RU"/>
        </w:rPr>
        <w:t>», «Пересечение с велосипедной дорожкой», «Велосипедная дорожка».</w:t>
      </w:r>
    </w:p>
    <w:p w:rsidR="00911EAC" w:rsidRPr="00911EAC" w:rsidRDefault="00911EAC" w:rsidP="003B6C11">
      <w:pPr>
        <w:spacing w:after="0" w:line="240" w:lineRule="auto"/>
        <w:jc w:val="both"/>
        <w:rPr>
          <w:rFonts w:ascii="Times New Roman" w:eastAsia="Times New Roman" w:hAnsi="Times New Roman" w:cs="Times New Roman"/>
          <w:sz w:val="24"/>
          <w:szCs w:val="24"/>
          <w:lang w:eastAsia="ru-RU"/>
        </w:rPr>
      </w:pPr>
      <w:r w:rsidRPr="00911EAC">
        <w:rPr>
          <w:rFonts w:ascii="Times New Roman" w:eastAsia="Times New Roman" w:hAnsi="Times New Roman" w:cs="Times New Roman"/>
          <w:color w:val="000000"/>
          <w:sz w:val="24"/>
          <w:szCs w:val="24"/>
          <w:lang w:eastAsia="ru-RU"/>
        </w:rPr>
        <w:t>Не рекомендуется показывать детям знак «Дети», который вовсе не предусматривает переход через дорогу именно в месте его установки, а лишь информирует ВОДИТЕЛЯ о том, что на дороге могут неожиданно появиться дети, так как рядом школа, детский сад или другое учреждение. Этот знак предназначен только для водителей и говорит о приближении к зоне, где могут появиться дети! Дети не должны его даже ассоциировать со знаками пешеходных переходов.</w:t>
      </w:r>
    </w:p>
    <w:p w:rsidR="00911EAC" w:rsidRDefault="00911EAC" w:rsidP="003B6C11">
      <w:pPr>
        <w:spacing w:after="0" w:line="240" w:lineRule="auto"/>
        <w:jc w:val="both"/>
        <w:rPr>
          <w:rFonts w:ascii="Times New Roman" w:eastAsia="Times New Roman" w:hAnsi="Times New Roman" w:cs="Times New Roman"/>
          <w:color w:val="000000"/>
          <w:sz w:val="24"/>
          <w:szCs w:val="24"/>
          <w:lang w:eastAsia="ru-RU"/>
        </w:rPr>
      </w:pPr>
      <w:proofErr w:type="spellStart"/>
      <w:r w:rsidRPr="00911EAC">
        <w:rPr>
          <w:rFonts w:ascii="Times New Roman" w:eastAsia="Times New Roman" w:hAnsi="Times New Roman" w:cs="Times New Roman"/>
          <w:color w:val="000000"/>
          <w:sz w:val="24"/>
          <w:szCs w:val="24"/>
          <w:lang w:eastAsia="ru-RU"/>
        </w:rPr>
        <w:t>Еше</w:t>
      </w:r>
      <w:proofErr w:type="spellEnd"/>
      <w:r w:rsidRPr="00911EAC">
        <w:rPr>
          <w:rFonts w:ascii="Times New Roman" w:eastAsia="Times New Roman" w:hAnsi="Times New Roman" w:cs="Times New Roman"/>
          <w:color w:val="000000"/>
          <w:sz w:val="24"/>
          <w:szCs w:val="24"/>
          <w:lang w:eastAsia="ru-RU"/>
        </w:rPr>
        <w:t xml:space="preserve"> примеры неуместных знаков: «ЖД переезд со шлагбаумом», «ЖД переезд без шлагбаума», «Дорожные работы» и др.</w:t>
      </w:r>
    </w:p>
    <w:p w:rsidR="003B6C11" w:rsidRPr="00911EAC" w:rsidRDefault="003B6C11" w:rsidP="003B6C11">
      <w:pPr>
        <w:spacing w:after="0" w:line="240" w:lineRule="auto"/>
        <w:jc w:val="both"/>
        <w:rPr>
          <w:rFonts w:ascii="Times New Roman" w:eastAsia="Times New Roman" w:hAnsi="Times New Roman" w:cs="Times New Roman"/>
          <w:sz w:val="24"/>
          <w:szCs w:val="24"/>
          <w:lang w:eastAsia="ru-RU"/>
        </w:rPr>
      </w:pPr>
    </w:p>
    <w:p w:rsidR="00911EAC" w:rsidRPr="00911EAC" w:rsidRDefault="00911EAC" w:rsidP="003B6C11">
      <w:pPr>
        <w:spacing w:after="0" w:line="240" w:lineRule="auto"/>
        <w:jc w:val="both"/>
        <w:rPr>
          <w:rFonts w:ascii="Times New Roman" w:eastAsia="Times New Roman" w:hAnsi="Times New Roman" w:cs="Times New Roman"/>
          <w:sz w:val="24"/>
          <w:szCs w:val="24"/>
          <w:lang w:eastAsia="ru-RU"/>
        </w:rPr>
      </w:pPr>
      <w:r w:rsidRPr="00911EAC">
        <w:rPr>
          <w:rFonts w:ascii="Times New Roman" w:eastAsia="Times New Roman" w:hAnsi="Times New Roman" w:cs="Times New Roman"/>
          <w:b/>
          <w:bCs/>
          <w:color w:val="000000"/>
          <w:sz w:val="24"/>
          <w:szCs w:val="24"/>
          <w:lang w:eastAsia="ru-RU"/>
        </w:rPr>
        <w:t>Данные рекомендации основаны на следующей практике:</w:t>
      </w:r>
    </w:p>
    <w:p w:rsidR="00911EAC" w:rsidRPr="00911EAC" w:rsidRDefault="00911EAC" w:rsidP="003B6C11">
      <w:pPr>
        <w:spacing w:after="0" w:line="240" w:lineRule="auto"/>
        <w:jc w:val="both"/>
        <w:rPr>
          <w:rFonts w:ascii="Times New Roman" w:eastAsia="Times New Roman" w:hAnsi="Times New Roman" w:cs="Times New Roman"/>
          <w:color w:val="000000"/>
          <w:sz w:val="24"/>
          <w:szCs w:val="24"/>
          <w:lang w:eastAsia="ru-RU"/>
        </w:rPr>
      </w:pPr>
      <w:r w:rsidRPr="00911EAC">
        <w:rPr>
          <w:rFonts w:ascii="Times New Roman" w:eastAsia="Times New Roman" w:hAnsi="Times New Roman" w:cs="Times New Roman"/>
          <w:color w:val="000000"/>
          <w:sz w:val="24"/>
          <w:szCs w:val="24"/>
          <w:lang w:eastAsia="ru-RU"/>
        </w:rPr>
        <w:t xml:space="preserve"> Нельзя переходить дорогу на </w:t>
      </w:r>
      <w:r w:rsidR="003B6C11" w:rsidRPr="00911EAC">
        <w:rPr>
          <w:rFonts w:ascii="Times New Roman" w:eastAsia="Times New Roman" w:hAnsi="Times New Roman" w:cs="Times New Roman"/>
          <w:color w:val="000000"/>
          <w:sz w:val="24"/>
          <w:szCs w:val="24"/>
          <w:lang w:eastAsia="ru-RU"/>
        </w:rPr>
        <w:t>мигающий</w:t>
      </w:r>
      <w:r w:rsidRPr="00911EAC">
        <w:rPr>
          <w:rFonts w:ascii="Times New Roman" w:eastAsia="Times New Roman" w:hAnsi="Times New Roman" w:cs="Times New Roman"/>
          <w:color w:val="000000"/>
          <w:sz w:val="24"/>
          <w:szCs w:val="24"/>
          <w:lang w:eastAsia="ru-RU"/>
        </w:rPr>
        <w:t xml:space="preserve"> зеленый сигнал светофора. Зеленый сигнал должен загореться при нас, чтобы успеть перейти дорогу. Во время перехода при уже </w:t>
      </w:r>
      <w:r w:rsidR="003B6C11" w:rsidRPr="003B6C11">
        <w:rPr>
          <w:rFonts w:ascii="Times New Roman" w:eastAsia="Times New Roman" w:hAnsi="Times New Roman" w:cs="Times New Roman"/>
          <w:color w:val="000000"/>
          <w:sz w:val="24"/>
          <w:szCs w:val="24"/>
          <w:lang w:eastAsia="ru-RU"/>
        </w:rPr>
        <w:t>горящем</w:t>
      </w:r>
      <w:r w:rsidRPr="00911EAC">
        <w:rPr>
          <w:rFonts w:ascii="Times New Roman" w:eastAsia="Times New Roman" w:hAnsi="Times New Roman" w:cs="Times New Roman"/>
          <w:color w:val="000000"/>
          <w:sz w:val="24"/>
          <w:szCs w:val="24"/>
          <w:lang w:eastAsia="ru-RU"/>
        </w:rPr>
        <w:t xml:space="preserve"> </w:t>
      </w:r>
      <w:r w:rsidR="003B6C11" w:rsidRPr="003B6C11">
        <w:rPr>
          <w:rFonts w:ascii="Times New Roman" w:eastAsia="Times New Roman" w:hAnsi="Times New Roman" w:cs="Times New Roman"/>
          <w:color w:val="000000"/>
          <w:sz w:val="24"/>
          <w:szCs w:val="24"/>
          <w:lang w:eastAsia="ru-RU"/>
        </w:rPr>
        <w:t>разрешающем</w:t>
      </w:r>
      <w:r w:rsidRPr="00911EAC">
        <w:rPr>
          <w:rFonts w:ascii="Times New Roman" w:eastAsia="Times New Roman" w:hAnsi="Times New Roman" w:cs="Times New Roman"/>
          <w:color w:val="000000"/>
          <w:sz w:val="24"/>
          <w:szCs w:val="24"/>
          <w:lang w:eastAsia="ru-RU"/>
        </w:rPr>
        <w:t xml:space="preserve"> сигнале светофора безопаснее дождаться </w:t>
      </w:r>
      <w:r w:rsidR="003B6C11" w:rsidRPr="003B6C11">
        <w:rPr>
          <w:rFonts w:ascii="Times New Roman" w:eastAsia="Times New Roman" w:hAnsi="Times New Roman" w:cs="Times New Roman"/>
          <w:color w:val="000000"/>
          <w:sz w:val="24"/>
          <w:szCs w:val="24"/>
          <w:lang w:eastAsia="ru-RU"/>
        </w:rPr>
        <w:t>следующего</w:t>
      </w:r>
      <w:r w:rsidRPr="00911EAC">
        <w:rPr>
          <w:rFonts w:ascii="Times New Roman" w:eastAsia="Times New Roman" w:hAnsi="Times New Roman" w:cs="Times New Roman"/>
          <w:color w:val="000000"/>
          <w:sz w:val="24"/>
          <w:szCs w:val="24"/>
          <w:lang w:eastAsia="ru-RU"/>
        </w:rPr>
        <w:t xml:space="preserve">, </w:t>
      </w:r>
      <w:r w:rsidR="003B6C11" w:rsidRPr="003B6C11">
        <w:rPr>
          <w:rFonts w:ascii="Times New Roman" w:eastAsia="Times New Roman" w:hAnsi="Times New Roman" w:cs="Times New Roman"/>
          <w:color w:val="000000"/>
          <w:sz w:val="24"/>
          <w:szCs w:val="24"/>
          <w:lang w:eastAsia="ru-RU"/>
        </w:rPr>
        <w:t>разрешающего</w:t>
      </w:r>
      <w:r w:rsidRPr="00911EAC">
        <w:rPr>
          <w:rFonts w:ascii="Times New Roman" w:eastAsia="Times New Roman" w:hAnsi="Times New Roman" w:cs="Times New Roman"/>
          <w:color w:val="000000"/>
          <w:sz w:val="24"/>
          <w:szCs w:val="24"/>
          <w:lang w:eastAsia="ru-RU"/>
        </w:rPr>
        <w:t xml:space="preserve"> сигнала светофора.</w:t>
      </w:r>
    </w:p>
    <w:p w:rsidR="00911EAC" w:rsidRPr="00911EAC" w:rsidRDefault="00911EAC" w:rsidP="003B6C11">
      <w:pPr>
        <w:spacing w:after="0" w:line="240" w:lineRule="auto"/>
        <w:jc w:val="both"/>
        <w:rPr>
          <w:rFonts w:ascii="Times New Roman" w:eastAsia="Times New Roman" w:hAnsi="Times New Roman" w:cs="Times New Roman"/>
          <w:color w:val="000000"/>
          <w:sz w:val="24"/>
          <w:szCs w:val="24"/>
          <w:lang w:eastAsia="ru-RU"/>
        </w:rPr>
      </w:pPr>
      <w:r w:rsidRPr="00911EAC">
        <w:rPr>
          <w:rFonts w:ascii="Times New Roman" w:eastAsia="Times New Roman" w:hAnsi="Times New Roman" w:cs="Times New Roman"/>
          <w:color w:val="000000"/>
          <w:sz w:val="24"/>
          <w:szCs w:val="24"/>
          <w:lang w:eastAsia="ru-RU"/>
        </w:rPr>
        <w:t xml:space="preserve"> При ожидании на перекрестке разрешающего сигнала светофора лучше отойти от бордюрного камня на два - три шага назад. Опасно стоять близко у края проезжей части.</w:t>
      </w:r>
    </w:p>
    <w:p w:rsidR="00911EAC" w:rsidRPr="00911EAC" w:rsidRDefault="00911EAC" w:rsidP="003B6C11">
      <w:pPr>
        <w:spacing w:after="0" w:line="240" w:lineRule="auto"/>
        <w:jc w:val="both"/>
        <w:rPr>
          <w:rFonts w:ascii="Times New Roman" w:eastAsia="Times New Roman" w:hAnsi="Times New Roman" w:cs="Times New Roman"/>
          <w:color w:val="000000"/>
          <w:sz w:val="24"/>
          <w:szCs w:val="24"/>
          <w:lang w:eastAsia="ru-RU"/>
        </w:rPr>
      </w:pPr>
      <w:r w:rsidRPr="00911EAC">
        <w:rPr>
          <w:rFonts w:ascii="Times New Roman" w:eastAsia="Times New Roman" w:hAnsi="Times New Roman" w:cs="Times New Roman"/>
          <w:color w:val="000000"/>
          <w:sz w:val="24"/>
          <w:szCs w:val="24"/>
          <w:lang w:eastAsia="ru-RU"/>
        </w:rPr>
        <w:t xml:space="preserve"> На примерах объяснять правила безопасного поведения в дорожных «ситуациях - ловушках», в частности, разъяснять, что </w:t>
      </w:r>
      <w:r w:rsidR="003B6C11" w:rsidRPr="003B6C11">
        <w:rPr>
          <w:rFonts w:ascii="Times New Roman" w:eastAsia="Times New Roman" w:hAnsi="Times New Roman" w:cs="Times New Roman"/>
          <w:color w:val="000000"/>
          <w:sz w:val="24"/>
          <w:szCs w:val="24"/>
          <w:lang w:eastAsia="ru-RU"/>
        </w:rPr>
        <w:t>стоящая</w:t>
      </w:r>
      <w:r w:rsidRPr="00911EAC">
        <w:rPr>
          <w:rFonts w:ascii="Times New Roman" w:eastAsia="Times New Roman" w:hAnsi="Times New Roman" w:cs="Times New Roman"/>
          <w:color w:val="000000"/>
          <w:sz w:val="24"/>
          <w:szCs w:val="24"/>
          <w:lang w:eastAsia="ru-RU"/>
        </w:rPr>
        <w:t xml:space="preserve"> автомашина также опасна, как и та, которая движется.</w:t>
      </w:r>
    </w:p>
    <w:p w:rsidR="00911EAC" w:rsidRPr="00911EAC" w:rsidRDefault="00911EAC" w:rsidP="003B6C11">
      <w:pPr>
        <w:spacing w:after="0" w:line="240" w:lineRule="auto"/>
        <w:jc w:val="both"/>
        <w:rPr>
          <w:rFonts w:ascii="Times New Roman" w:eastAsia="Times New Roman" w:hAnsi="Times New Roman" w:cs="Times New Roman"/>
          <w:color w:val="000000"/>
          <w:sz w:val="24"/>
          <w:szCs w:val="24"/>
          <w:lang w:eastAsia="ru-RU"/>
        </w:rPr>
      </w:pPr>
      <w:r w:rsidRPr="00911EAC">
        <w:rPr>
          <w:rFonts w:ascii="Times New Roman" w:eastAsia="Times New Roman" w:hAnsi="Times New Roman" w:cs="Times New Roman"/>
          <w:color w:val="000000"/>
          <w:sz w:val="24"/>
          <w:szCs w:val="24"/>
          <w:lang w:eastAsia="ru-RU"/>
        </w:rPr>
        <w:t xml:space="preserve"> Проговаривать ситуацию опасности «мертвой зоны» у транспортного средства.</w:t>
      </w:r>
    </w:p>
    <w:p w:rsidR="00911EAC" w:rsidRPr="00911EAC" w:rsidRDefault="00911EAC" w:rsidP="003B6C11">
      <w:pPr>
        <w:spacing w:after="0" w:line="240" w:lineRule="auto"/>
        <w:jc w:val="both"/>
        <w:rPr>
          <w:rFonts w:ascii="Times New Roman" w:eastAsia="Times New Roman" w:hAnsi="Times New Roman" w:cs="Times New Roman"/>
          <w:color w:val="000000"/>
          <w:sz w:val="24"/>
          <w:szCs w:val="24"/>
          <w:lang w:eastAsia="ru-RU"/>
        </w:rPr>
      </w:pPr>
      <w:r w:rsidRPr="00911EAC">
        <w:rPr>
          <w:rFonts w:ascii="Times New Roman" w:eastAsia="Times New Roman" w:hAnsi="Times New Roman" w:cs="Times New Roman"/>
          <w:color w:val="000000"/>
          <w:sz w:val="24"/>
          <w:szCs w:val="24"/>
          <w:lang w:eastAsia="ru-RU"/>
        </w:rPr>
        <w:t xml:space="preserve"> В обучении разбирать причины и последствия дорожно-транспортных происшествий.</w:t>
      </w:r>
    </w:p>
    <w:p w:rsidR="00911EAC" w:rsidRPr="00911EAC" w:rsidRDefault="00911EAC" w:rsidP="003B6C11">
      <w:pPr>
        <w:spacing w:after="0" w:line="240" w:lineRule="auto"/>
        <w:jc w:val="both"/>
        <w:rPr>
          <w:rFonts w:ascii="Times New Roman" w:eastAsia="Times New Roman" w:hAnsi="Times New Roman" w:cs="Times New Roman"/>
          <w:color w:val="000000"/>
          <w:sz w:val="24"/>
          <w:szCs w:val="24"/>
          <w:lang w:eastAsia="ru-RU"/>
        </w:rPr>
      </w:pPr>
      <w:r w:rsidRPr="00911EAC">
        <w:rPr>
          <w:rFonts w:ascii="Times New Roman" w:eastAsia="Times New Roman" w:hAnsi="Times New Roman" w:cs="Times New Roman"/>
          <w:color w:val="000000"/>
          <w:sz w:val="24"/>
          <w:szCs w:val="24"/>
          <w:lang w:eastAsia="ru-RU"/>
        </w:rPr>
        <w:t xml:space="preserve"> При моделировании дорожных ситуаций учить СЛУШАТЬ и СЛЫШАТЬ ДОРОГУ, используя </w:t>
      </w:r>
      <w:proofErr w:type="spellStart"/>
      <w:r w:rsidRPr="00911EAC">
        <w:rPr>
          <w:rFonts w:ascii="Times New Roman" w:eastAsia="Times New Roman" w:hAnsi="Times New Roman" w:cs="Times New Roman"/>
          <w:color w:val="000000"/>
          <w:sz w:val="24"/>
          <w:szCs w:val="24"/>
          <w:lang w:eastAsia="ru-RU"/>
        </w:rPr>
        <w:t>аудиофайлы</w:t>
      </w:r>
      <w:proofErr w:type="spellEnd"/>
      <w:r w:rsidRPr="00911EAC">
        <w:rPr>
          <w:rFonts w:ascii="Times New Roman" w:eastAsia="Times New Roman" w:hAnsi="Times New Roman" w:cs="Times New Roman"/>
          <w:color w:val="000000"/>
          <w:sz w:val="24"/>
          <w:szCs w:val="24"/>
          <w:lang w:eastAsia="ru-RU"/>
        </w:rPr>
        <w:t xml:space="preserve"> шум дороги.</w:t>
      </w:r>
    </w:p>
    <w:p w:rsidR="00911EAC" w:rsidRPr="00911EAC" w:rsidRDefault="00911EAC" w:rsidP="003B6C11">
      <w:pPr>
        <w:spacing w:after="0" w:line="240" w:lineRule="auto"/>
        <w:jc w:val="both"/>
        <w:rPr>
          <w:rFonts w:ascii="Times New Roman" w:eastAsia="Times New Roman" w:hAnsi="Times New Roman" w:cs="Times New Roman"/>
          <w:color w:val="000000"/>
          <w:sz w:val="24"/>
          <w:szCs w:val="24"/>
          <w:lang w:eastAsia="ru-RU"/>
        </w:rPr>
      </w:pPr>
      <w:r w:rsidRPr="00911EAC">
        <w:rPr>
          <w:rFonts w:ascii="Times New Roman" w:eastAsia="Times New Roman" w:hAnsi="Times New Roman" w:cs="Times New Roman"/>
          <w:color w:val="000000"/>
          <w:sz w:val="24"/>
          <w:szCs w:val="24"/>
          <w:lang w:eastAsia="ru-RU"/>
        </w:rPr>
        <w:t xml:space="preserve"> Учить детей применять знания. Постоянно отрабатывать практические навыки у детей с реальным выходом на улицу, чтобы дети полностью погрузились в </w:t>
      </w:r>
      <w:r w:rsidR="003B6C11" w:rsidRPr="003B6C11">
        <w:rPr>
          <w:rFonts w:ascii="Times New Roman" w:eastAsia="Times New Roman" w:hAnsi="Times New Roman" w:cs="Times New Roman"/>
          <w:color w:val="000000"/>
          <w:sz w:val="24"/>
          <w:szCs w:val="24"/>
          <w:lang w:eastAsia="ru-RU"/>
        </w:rPr>
        <w:t>окружающий</w:t>
      </w:r>
      <w:r w:rsidRPr="00911EAC">
        <w:rPr>
          <w:rFonts w:ascii="Times New Roman" w:eastAsia="Times New Roman" w:hAnsi="Times New Roman" w:cs="Times New Roman"/>
          <w:color w:val="000000"/>
          <w:sz w:val="24"/>
          <w:szCs w:val="24"/>
          <w:lang w:eastAsia="ru-RU"/>
        </w:rPr>
        <w:t xml:space="preserve"> мир. Вместо 5 маршей по нарисованным перекресткам лучше один раз выйти на прогулку с детьми и пройти непосредственно сами участки.</w:t>
      </w:r>
    </w:p>
    <w:p w:rsidR="00911EAC" w:rsidRPr="00911EAC" w:rsidRDefault="00911EAC" w:rsidP="003B6C11">
      <w:pPr>
        <w:spacing w:after="0" w:line="240" w:lineRule="auto"/>
        <w:jc w:val="both"/>
        <w:rPr>
          <w:rFonts w:ascii="Times New Roman" w:eastAsia="Times New Roman" w:hAnsi="Times New Roman" w:cs="Times New Roman"/>
          <w:color w:val="000000"/>
          <w:sz w:val="24"/>
          <w:szCs w:val="24"/>
          <w:lang w:eastAsia="ru-RU"/>
        </w:rPr>
      </w:pPr>
      <w:r w:rsidRPr="00911EAC">
        <w:rPr>
          <w:rFonts w:ascii="Times New Roman" w:eastAsia="Times New Roman" w:hAnsi="Times New Roman" w:cs="Times New Roman"/>
          <w:color w:val="000000"/>
          <w:sz w:val="24"/>
          <w:szCs w:val="24"/>
          <w:lang w:eastAsia="ru-RU"/>
        </w:rPr>
        <w:t xml:space="preserve"> Начинайте работу с анализа аварийности.</w:t>
      </w:r>
    </w:p>
    <w:p w:rsidR="003B6C11" w:rsidRDefault="003B6C11" w:rsidP="00911EAC">
      <w:pPr>
        <w:spacing w:after="0" w:line="240" w:lineRule="auto"/>
        <w:rPr>
          <w:rFonts w:ascii="Times New Roman" w:eastAsia="Times New Roman" w:hAnsi="Times New Roman" w:cs="Times New Roman"/>
          <w:b/>
          <w:bCs/>
          <w:color w:val="000000"/>
          <w:lang w:eastAsia="ru-RU"/>
        </w:rPr>
      </w:pPr>
    </w:p>
    <w:p w:rsidR="003B6C11" w:rsidRDefault="003B6C11" w:rsidP="00911EAC">
      <w:pPr>
        <w:spacing w:after="0" w:line="240" w:lineRule="auto"/>
        <w:rPr>
          <w:rFonts w:ascii="Times New Roman" w:eastAsia="Times New Roman" w:hAnsi="Times New Roman" w:cs="Times New Roman"/>
          <w:b/>
          <w:bCs/>
          <w:color w:val="000000"/>
          <w:lang w:eastAsia="ru-RU"/>
        </w:rPr>
      </w:pPr>
    </w:p>
    <w:p w:rsidR="00911EAC" w:rsidRPr="00911EAC" w:rsidRDefault="00911EAC" w:rsidP="00911EAC">
      <w:pPr>
        <w:spacing w:after="0" w:line="240" w:lineRule="auto"/>
        <w:rPr>
          <w:rFonts w:ascii="Times New Roman" w:eastAsia="Times New Roman" w:hAnsi="Times New Roman" w:cs="Times New Roman"/>
          <w:lang w:eastAsia="ru-RU"/>
        </w:rPr>
      </w:pPr>
      <w:r w:rsidRPr="00911EAC">
        <w:rPr>
          <w:rFonts w:ascii="Times New Roman" w:eastAsia="Times New Roman" w:hAnsi="Times New Roman" w:cs="Times New Roman"/>
          <w:b/>
          <w:bCs/>
          <w:color w:val="000000"/>
          <w:lang w:eastAsia="ru-RU"/>
        </w:rPr>
        <w:t xml:space="preserve">Подготовлено отделением </w:t>
      </w:r>
      <w:proofErr w:type="spellStart"/>
      <w:r w:rsidRPr="00911EAC">
        <w:rPr>
          <w:rFonts w:ascii="Times New Roman" w:eastAsia="Times New Roman" w:hAnsi="Times New Roman" w:cs="Times New Roman"/>
          <w:b/>
          <w:bCs/>
          <w:color w:val="000000"/>
          <w:lang w:eastAsia="ru-RU"/>
        </w:rPr>
        <w:t>ОАРиП</w:t>
      </w:r>
      <w:proofErr w:type="spellEnd"/>
      <w:r w:rsidRPr="00911EAC">
        <w:rPr>
          <w:rFonts w:ascii="Times New Roman" w:eastAsia="Times New Roman" w:hAnsi="Times New Roman" w:cs="Times New Roman"/>
          <w:b/>
          <w:bCs/>
          <w:color w:val="000000"/>
          <w:lang w:eastAsia="ru-RU"/>
        </w:rPr>
        <w:t xml:space="preserve"> ОГИБДД УМВД</w:t>
      </w:r>
    </w:p>
    <w:p w:rsidR="00911EAC" w:rsidRPr="00911EAC" w:rsidRDefault="00911EAC" w:rsidP="00911EAC">
      <w:pPr>
        <w:spacing w:after="0" w:line="240" w:lineRule="auto"/>
        <w:rPr>
          <w:rFonts w:ascii="Times New Roman" w:eastAsia="Times New Roman" w:hAnsi="Times New Roman" w:cs="Times New Roman"/>
          <w:lang w:eastAsia="ru-RU"/>
        </w:rPr>
      </w:pPr>
      <w:r w:rsidRPr="00911EAC">
        <w:rPr>
          <w:rFonts w:ascii="Times New Roman" w:eastAsia="Times New Roman" w:hAnsi="Times New Roman" w:cs="Times New Roman"/>
          <w:b/>
          <w:bCs/>
          <w:color w:val="000000"/>
          <w:lang w:eastAsia="ru-RU"/>
        </w:rPr>
        <w:t xml:space="preserve">России по </w:t>
      </w:r>
      <w:proofErr w:type="gramStart"/>
      <w:r w:rsidRPr="00911EAC">
        <w:rPr>
          <w:rFonts w:ascii="Times New Roman" w:eastAsia="Times New Roman" w:hAnsi="Times New Roman" w:cs="Times New Roman"/>
          <w:b/>
          <w:bCs/>
          <w:color w:val="000000"/>
          <w:lang w:eastAsia="ru-RU"/>
        </w:rPr>
        <w:t>г</w:t>
      </w:r>
      <w:proofErr w:type="gramEnd"/>
      <w:r w:rsidRPr="00911EAC">
        <w:rPr>
          <w:rFonts w:ascii="Times New Roman" w:eastAsia="Times New Roman" w:hAnsi="Times New Roman" w:cs="Times New Roman"/>
          <w:b/>
          <w:bCs/>
          <w:color w:val="000000"/>
          <w:lang w:eastAsia="ru-RU"/>
        </w:rPr>
        <w:t>. Екатеринбургу,</w:t>
      </w:r>
    </w:p>
    <w:p w:rsidR="00911EAC" w:rsidRPr="00911EAC" w:rsidRDefault="00911EAC" w:rsidP="00911EAC">
      <w:pPr>
        <w:spacing w:after="0" w:line="240" w:lineRule="auto"/>
        <w:rPr>
          <w:rFonts w:ascii="Times New Roman" w:eastAsia="Times New Roman" w:hAnsi="Times New Roman" w:cs="Times New Roman"/>
          <w:lang w:eastAsia="ru-RU"/>
        </w:rPr>
      </w:pPr>
      <w:r w:rsidRPr="00911EAC">
        <w:rPr>
          <w:rFonts w:ascii="Times New Roman" w:eastAsia="Times New Roman" w:hAnsi="Times New Roman" w:cs="Times New Roman"/>
          <w:b/>
          <w:bCs/>
          <w:color w:val="000000"/>
          <w:lang w:eastAsia="ru-RU"/>
        </w:rPr>
        <w:lastRenderedPageBreak/>
        <w:t>2015 год</w:t>
      </w:r>
    </w:p>
    <w:p w:rsidR="004B786C" w:rsidRPr="00911EAC" w:rsidRDefault="004B786C" w:rsidP="00911EAC"/>
    <w:sectPr w:rsidR="004B786C" w:rsidRPr="00911EAC" w:rsidSect="00911EAC">
      <w:pgSz w:w="11909" w:h="16834"/>
      <w:pgMar w:top="1440" w:right="1440" w:bottom="1440" w:left="1440" w:header="0" w:footer="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upperRoman"/>
      <w:lvlText w:val="%1."/>
      <w:lvlJc w:val="left"/>
      <w:rPr>
        <w:b/>
        <w:bCs/>
        <w:i w:val="0"/>
        <w:iCs w:val="0"/>
        <w:smallCaps w:val="0"/>
        <w:strike w:val="0"/>
        <w:color w:val="000000"/>
        <w:spacing w:val="0"/>
        <w:w w:val="100"/>
        <w:position w:val="0"/>
        <w:sz w:val="112"/>
        <w:szCs w:val="112"/>
        <w:u w:val="none"/>
      </w:rPr>
    </w:lvl>
    <w:lvl w:ilvl="1">
      <w:start w:val="1"/>
      <w:numFmt w:val="upperRoman"/>
      <w:lvlText w:val="%1."/>
      <w:lvlJc w:val="left"/>
      <w:rPr>
        <w:b/>
        <w:bCs/>
        <w:i w:val="0"/>
        <w:iCs w:val="0"/>
        <w:smallCaps w:val="0"/>
        <w:strike w:val="0"/>
        <w:color w:val="000000"/>
        <w:spacing w:val="0"/>
        <w:w w:val="100"/>
        <w:position w:val="0"/>
        <w:sz w:val="112"/>
        <w:szCs w:val="112"/>
        <w:u w:val="none"/>
      </w:rPr>
    </w:lvl>
    <w:lvl w:ilvl="2">
      <w:start w:val="1"/>
      <w:numFmt w:val="upperRoman"/>
      <w:lvlText w:val="%1."/>
      <w:lvlJc w:val="left"/>
      <w:rPr>
        <w:b/>
        <w:bCs/>
        <w:i w:val="0"/>
        <w:iCs w:val="0"/>
        <w:smallCaps w:val="0"/>
        <w:strike w:val="0"/>
        <w:color w:val="000000"/>
        <w:spacing w:val="0"/>
        <w:w w:val="100"/>
        <w:position w:val="0"/>
        <w:sz w:val="112"/>
        <w:szCs w:val="112"/>
        <w:u w:val="none"/>
      </w:rPr>
    </w:lvl>
    <w:lvl w:ilvl="3">
      <w:start w:val="1"/>
      <w:numFmt w:val="upperRoman"/>
      <w:lvlText w:val="%1."/>
      <w:lvlJc w:val="left"/>
      <w:rPr>
        <w:b/>
        <w:bCs/>
        <w:i w:val="0"/>
        <w:iCs w:val="0"/>
        <w:smallCaps w:val="0"/>
        <w:strike w:val="0"/>
        <w:color w:val="000000"/>
        <w:spacing w:val="0"/>
        <w:w w:val="100"/>
        <w:position w:val="0"/>
        <w:sz w:val="112"/>
        <w:szCs w:val="112"/>
        <w:u w:val="none"/>
      </w:rPr>
    </w:lvl>
    <w:lvl w:ilvl="4">
      <w:start w:val="1"/>
      <w:numFmt w:val="upperRoman"/>
      <w:lvlText w:val="%1."/>
      <w:lvlJc w:val="left"/>
      <w:rPr>
        <w:b/>
        <w:bCs/>
        <w:i w:val="0"/>
        <w:iCs w:val="0"/>
        <w:smallCaps w:val="0"/>
        <w:strike w:val="0"/>
        <w:color w:val="000000"/>
        <w:spacing w:val="0"/>
        <w:w w:val="100"/>
        <w:position w:val="0"/>
        <w:sz w:val="112"/>
        <w:szCs w:val="112"/>
        <w:u w:val="none"/>
      </w:rPr>
    </w:lvl>
    <w:lvl w:ilvl="5">
      <w:start w:val="1"/>
      <w:numFmt w:val="upperRoman"/>
      <w:lvlText w:val="%1."/>
      <w:lvlJc w:val="left"/>
      <w:rPr>
        <w:b/>
        <w:bCs/>
        <w:i w:val="0"/>
        <w:iCs w:val="0"/>
        <w:smallCaps w:val="0"/>
        <w:strike w:val="0"/>
        <w:color w:val="000000"/>
        <w:spacing w:val="0"/>
        <w:w w:val="100"/>
        <w:position w:val="0"/>
        <w:sz w:val="112"/>
        <w:szCs w:val="112"/>
        <w:u w:val="none"/>
      </w:rPr>
    </w:lvl>
    <w:lvl w:ilvl="6">
      <w:start w:val="1"/>
      <w:numFmt w:val="upperRoman"/>
      <w:lvlText w:val="%1."/>
      <w:lvlJc w:val="left"/>
      <w:rPr>
        <w:b/>
        <w:bCs/>
        <w:i w:val="0"/>
        <w:iCs w:val="0"/>
        <w:smallCaps w:val="0"/>
        <w:strike w:val="0"/>
        <w:color w:val="000000"/>
        <w:spacing w:val="0"/>
        <w:w w:val="100"/>
        <w:position w:val="0"/>
        <w:sz w:val="112"/>
        <w:szCs w:val="112"/>
        <w:u w:val="none"/>
      </w:rPr>
    </w:lvl>
    <w:lvl w:ilvl="7">
      <w:start w:val="1"/>
      <w:numFmt w:val="upperRoman"/>
      <w:lvlText w:val="%1."/>
      <w:lvlJc w:val="left"/>
      <w:rPr>
        <w:b/>
        <w:bCs/>
        <w:i w:val="0"/>
        <w:iCs w:val="0"/>
        <w:smallCaps w:val="0"/>
        <w:strike w:val="0"/>
        <w:color w:val="000000"/>
        <w:spacing w:val="0"/>
        <w:w w:val="100"/>
        <w:position w:val="0"/>
        <w:sz w:val="112"/>
        <w:szCs w:val="112"/>
        <w:u w:val="none"/>
      </w:rPr>
    </w:lvl>
    <w:lvl w:ilvl="8">
      <w:start w:val="1"/>
      <w:numFmt w:val="upperRoman"/>
      <w:lvlText w:val="%1."/>
      <w:lvlJc w:val="left"/>
      <w:rPr>
        <w:b/>
        <w:bCs/>
        <w:i w:val="0"/>
        <w:iCs w:val="0"/>
        <w:smallCaps w:val="0"/>
        <w:strike w:val="0"/>
        <w:color w:val="000000"/>
        <w:spacing w:val="0"/>
        <w:w w:val="100"/>
        <w:position w:val="0"/>
        <w:sz w:val="112"/>
        <w:szCs w:val="112"/>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112"/>
        <w:szCs w:val="112"/>
        <w:u w:val="none"/>
      </w:rPr>
    </w:lvl>
    <w:lvl w:ilvl="1">
      <w:start w:val="1"/>
      <w:numFmt w:val="bullet"/>
      <w:lvlText w:val="-"/>
      <w:lvlJc w:val="left"/>
      <w:rPr>
        <w:b w:val="0"/>
        <w:bCs w:val="0"/>
        <w:i w:val="0"/>
        <w:iCs w:val="0"/>
        <w:smallCaps w:val="0"/>
        <w:strike w:val="0"/>
        <w:color w:val="000000"/>
        <w:spacing w:val="0"/>
        <w:w w:val="100"/>
        <w:position w:val="0"/>
        <w:sz w:val="112"/>
        <w:szCs w:val="112"/>
        <w:u w:val="none"/>
      </w:rPr>
    </w:lvl>
    <w:lvl w:ilvl="2">
      <w:start w:val="1"/>
      <w:numFmt w:val="bullet"/>
      <w:lvlText w:val="-"/>
      <w:lvlJc w:val="left"/>
      <w:rPr>
        <w:b w:val="0"/>
        <w:bCs w:val="0"/>
        <w:i w:val="0"/>
        <w:iCs w:val="0"/>
        <w:smallCaps w:val="0"/>
        <w:strike w:val="0"/>
        <w:color w:val="000000"/>
        <w:spacing w:val="0"/>
        <w:w w:val="100"/>
        <w:position w:val="0"/>
        <w:sz w:val="112"/>
        <w:szCs w:val="112"/>
        <w:u w:val="none"/>
      </w:rPr>
    </w:lvl>
    <w:lvl w:ilvl="3">
      <w:start w:val="1"/>
      <w:numFmt w:val="bullet"/>
      <w:lvlText w:val="-"/>
      <w:lvlJc w:val="left"/>
      <w:rPr>
        <w:b w:val="0"/>
        <w:bCs w:val="0"/>
        <w:i w:val="0"/>
        <w:iCs w:val="0"/>
        <w:smallCaps w:val="0"/>
        <w:strike w:val="0"/>
        <w:color w:val="000000"/>
        <w:spacing w:val="0"/>
        <w:w w:val="100"/>
        <w:position w:val="0"/>
        <w:sz w:val="112"/>
        <w:szCs w:val="112"/>
        <w:u w:val="none"/>
      </w:rPr>
    </w:lvl>
    <w:lvl w:ilvl="4">
      <w:start w:val="1"/>
      <w:numFmt w:val="bullet"/>
      <w:lvlText w:val="-"/>
      <w:lvlJc w:val="left"/>
      <w:rPr>
        <w:b w:val="0"/>
        <w:bCs w:val="0"/>
        <w:i w:val="0"/>
        <w:iCs w:val="0"/>
        <w:smallCaps w:val="0"/>
        <w:strike w:val="0"/>
        <w:color w:val="000000"/>
        <w:spacing w:val="0"/>
        <w:w w:val="100"/>
        <w:position w:val="0"/>
        <w:sz w:val="112"/>
        <w:szCs w:val="112"/>
        <w:u w:val="none"/>
      </w:rPr>
    </w:lvl>
    <w:lvl w:ilvl="5">
      <w:start w:val="1"/>
      <w:numFmt w:val="bullet"/>
      <w:lvlText w:val="-"/>
      <w:lvlJc w:val="left"/>
      <w:rPr>
        <w:b w:val="0"/>
        <w:bCs w:val="0"/>
        <w:i w:val="0"/>
        <w:iCs w:val="0"/>
        <w:smallCaps w:val="0"/>
        <w:strike w:val="0"/>
        <w:color w:val="000000"/>
        <w:spacing w:val="0"/>
        <w:w w:val="100"/>
        <w:position w:val="0"/>
        <w:sz w:val="112"/>
        <w:szCs w:val="112"/>
        <w:u w:val="none"/>
      </w:rPr>
    </w:lvl>
    <w:lvl w:ilvl="6">
      <w:start w:val="1"/>
      <w:numFmt w:val="bullet"/>
      <w:lvlText w:val="-"/>
      <w:lvlJc w:val="left"/>
      <w:rPr>
        <w:b w:val="0"/>
        <w:bCs w:val="0"/>
        <w:i w:val="0"/>
        <w:iCs w:val="0"/>
        <w:smallCaps w:val="0"/>
        <w:strike w:val="0"/>
        <w:color w:val="000000"/>
        <w:spacing w:val="0"/>
        <w:w w:val="100"/>
        <w:position w:val="0"/>
        <w:sz w:val="112"/>
        <w:szCs w:val="112"/>
        <w:u w:val="none"/>
      </w:rPr>
    </w:lvl>
    <w:lvl w:ilvl="7">
      <w:start w:val="1"/>
      <w:numFmt w:val="bullet"/>
      <w:lvlText w:val="-"/>
      <w:lvlJc w:val="left"/>
      <w:rPr>
        <w:b w:val="0"/>
        <w:bCs w:val="0"/>
        <w:i w:val="0"/>
        <w:iCs w:val="0"/>
        <w:smallCaps w:val="0"/>
        <w:strike w:val="0"/>
        <w:color w:val="000000"/>
        <w:spacing w:val="0"/>
        <w:w w:val="100"/>
        <w:position w:val="0"/>
        <w:sz w:val="112"/>
        <w:szCs w:val="112"/>
        <w:u w:val="none"/>
      </w:rPr>
    </w:lvl>
    <w:lvl w:ilvl="8">
      <w:start w:val="1"/>
      <w:numFmt w:val="bullet"/>
      <w:lvlText w:val="-"/>
      <w:lvlJc w:val="left"/>
      <w:rPr>
        <w:b w:val="0"/>
        <w:bCs w:val="0"/>
        <w:i w:val="0"/>
        <w:iCs w:val="0"/>
        <w:smallCaps w:val="0"/>
        <w:strike w:val="0"/>
        <w:color w:val="000000"/>
        <w:spacing w:val="0"/>
        <w:w w:val="100"/>
        <w:position w:val="0"/>
        <w:sz w:val="112"/>
        <w:szCs w:val="112"/>
        <w:u w:val="none"/>
      </w:rPr>
    </w:lvl>
  </w:abstractNum>
  <w:abstractNum w:abstractNumId="2">
    <w:nsid w:val="00000005"/>
    <w:multiLevelType w:val="multilevel"/>
    <w:tmpl w:val="00000004"/>
    <w:lvl w:ilvl="0">
      <w:start w:val="1"/>
      <w:numFmt w:val="decimal"/>
      <w:lvlText w:val="%1)"/>
      <w:lvlJc w:val="left"/>
      <w:rPr>
        <w:b/>
        <w:bCs/>
        <w:i w:val="0"/>
        <w:iCs w:val="0"/>
        <w:smallCaps w:val="0"/>
        <w:strike w:val="0"/>
        <w:color w:val="000000"/>
        <w:spacing w:val="0"/>
        <w:w w:val="100"/>
        <w:position w:val="0"/>
        <w:sz w:val="112"/>
        <w:szCs w:val="112"/>
        <w:u w:val="none"/>
      </w:rPr>
    </w:lvl>
    <w:lvl w:ilvl="1">
      <w:start w:val="1"/>
      <w:numFmt w:val="decimal"/>
      <w:lvlText w:val="%1)"/>
      <w:lvlJc w:val="left"/>
      <w:rPr>
        <w:b/>
        <w:bCs/>
        <w:i w:val="0"/>
        <w:iCs w:val="0"/>
        <w:smallCaps w:val="0"/>
        <w:strike w:val="0"/>
        <w:color w:val="000000"/>
        <w:spacing w:val="0"/>
        <w:w w:val="100"/>
        <w:position w:val="0"/>
        <w:sz w:val="112"/>
        <w:szCs w:val="112"/>
        <w:u w:val="none"/>
      </w:rPr>
    </w:lvl>
    <w:lvl w:ilvl="2">
      <w:start w:val="1"/>
      <w:numFmt w:val="decimal"/>
      <w:lvlText w:val="%1)"/>
      <w:lvlJc w:val="left"/>
      <w:rPr>
        <w:b/>
        <w:bCs/>
        <w:i w:val="0"/>
        <w:iCs w:val="0"/>
        <w:smallCaps w:val="0"/>
        <w:strike w:val="0"/>
        <w:color w:val="000000"/>
        <w:spacing w:val="0"/>
        <w:w w:val="100"/>
        <w:position w:val="0"/>
        <w:sz w:val="112"/>
        <w:szCs w:val="112"/>
        <w:u w:val="none"/>
      </w:rPr>
    </w:lvl>
    <w:lvl w:ilvl="3">
      <w:start w:val="1"/>
      <w:numFmt w:val="decimal"/>
      <w:lvlText w:val="%1)"/>
      <w:lvlJc w:val="left"/>
      <w:rPr>
        <w:b/>
        <w:bCs/>
        <w:i w:val="0"/>
        <w:iCs w:val="0"/>
        <w:smallCaps w:val="0"/>
        <w:strike w:val="0"/>
        <w:color w:val="000000"/>
        <w:spacing w:val="0"/>
        <w:w w:val="100"/>
        <w:position w:val="0"/>
        <w:sz w:val="112"/>
        <w:szCs w:val="112"/>
        <w:u w:val="none"/>
      </w:rPr>
    </w:lvl>
    <w:lvl w:ilvl="4">
      <w:start w:val="1"/>
      <w:numFmt w:val="decimal"/>
      <w:lvlText w:val="%1)"/>
      <w:lvlJc w:val="left"/>
      <w:rPr>
        <w:b/>
        <w:bCs/>
        <w:i w:val="0"/>
        <w:iCs w:val="0"/>
        <w:smallCaps w:val="0"/>
        <w:strike w:val="0"/>
        <w:color w:val="000000"/>
        <w:spacing w:val="0"/>
        <w:w w:val="100"/>
        <w:position w:val="0"/>
        <w:sz w:val="112"/>
        <w:szCs w:val="112"/>
        <w:u w:val="none"/>
      </w:rPr>
    </w:lvl>
    <w:lvl w:ilvl="5">
      <w:start w:val="1"/>
      <w:numFmt w:val="decimal"/>
      <w:lvlText w:val="%1)"/>
      <w:lvlJc w:val="left"/>
      <w:rPr>
        <w:b/>
        <w:bCs/>
        <w:i w:val="0"/>
        <w:iCs w:val="0"/>
        <w:smallCaps w:val="0"/>
        <w:strike w:val="0"/>
        <w:color w:val="000000"/>
        <w:spacing w:val="0"/>
        <w:w w:val="100"/>
        <w:position w:val="0"/>
        <w:sz w:val="112"/>
        <w:szCs w:val="112"/>
        <w:u w:val="none"/>
      </w:rPr>
    </w:lvl>
    <w:lvl w:ilvl="6">
      <w:start w:val="1"/>
      <w:numFmt w:val="decimal"/>
      <w:lvlText w:val="%1)"/>
      <w:lvlJc w:val="left"/>
      <w:rPr>
        <w:b/>
        <w:bCs/>
        <w:i w:val="0"/>
        <w:iCs w:val="0"/>
        <w:smallCaps w:val="0"/>
        <w:strike w:val="0"/>
        <w:color w:val="000000"/>
        <w:spacing w:val="0"/>
        <w:w w:val="100"/>
        <w:position w:val="0"/>
        <w:sz w:val="112"/>
        <w:szCs w:val="112"/>
        <w:u w:val="none"/>
      </w:rPr>
    </w:lvl>
    <w:lvl w:ilvl="7">
      <w:start w:val="1"/>
      <w:numFmt w:val="decimal"/>
      <w:lvlText w:val="%1)"/>
      <w:lvlJc w:val="left"/>
      <w:rPr>
        <w:b/>
        <w:bCs/>
        <w:i w:val="0"/>
        <w:iCs w:val="0"/>
        <w:smallCaps w:val="0"/>
        <w:strike w:val="0"/>
        <w:color w:val="000000"/>
        <w:spacing w:val="0"/>
        <w:w w:val="100"/>
        <w:position w:val="0"/>
        <w:sz w:val="112"/>
        <w:szCs w:val="112"/>
        <w:u w:val="none"/>
      </w:rPr>
    </w:lvl>
    <w:lvl w:ilvl="8">
      <w:start w:val="1"/>
      <w:numFmt w:val="decimal"/>
      <w:lvlText w:val="%1)"/>
      <w:lvlJc w:val="left"/>
      <w:rPr>
        <w:b/>
        <w:bCs/>
        <w:i w:val="0"/>
        <w:iCs w:val="0"/>
        <w:smallCaps w:val="0"/>
        <w:strike w:val="0"/>
        <w:color w:val="000000"/>
        <w:spacing w:val="0"/>
        <w:w w:val="100"/>
        <w:position w:val="0"/>
        <w:sz w:val="112"/>
        <w:szCs w:val="112"/>
        <w:u w:val="none"/>
      </w:rPr>
    </w:lvl>
  </w:abstractNum>
  <w:abstractNum w:abstractNumId="3">
    <w:nsid w:val="7F7459D4"/>
    <w:multiLevelType w:val="hybridMultilevel"/>
    <w:tmpl w:val="42809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911EAC"/>
    <w:rsid w:val="003B6C11"/>
    <w:rsid w:val="004B786C"/>
    <w:rsid w:val="00845D40"/>
    <w:rsid w:val="00911EAC"/>
    <w:rsid w:val="00EE2A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8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5D4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2991</Words>
  <Characters>17053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tta</dc:creator>
  <cp:lastModifiedBy>tta</cp:lastModifiedBy>
  <cp:revision>1</cp:revision>
  <dcterms:created xsi:type="dcterms:W3CDTF">2015-04-10T07:52:00Z</dcterms:created>
  <dcterms:modified xsi:type="dcterms:W3CDTF">2015-04-10T08:28:00Z</dcterms:modified>
</cp:coreProperties>
</file>